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37" w:rsidRDefault="00635537" w:rsidP="007C2BA2">
      <w:pPr>
        <w:pStyle w:val="NoSpacing"/>
        <w:rPr>
          <w:lang w:val="ro-RO"/>
        </w:rPr>
      </w:pPr>
    </w:p>
    <w:p w:rsidR="008E3879" w:rsidRDefault="008E3879" w:rsidP="007C2BA2">
      <w:pPr>
        <w:pStyle w:val="NoSpacing"/>
        <w:rPr>
          <w:lang w:val="ro-RO"/>
        </w:rPr>
      </w:pPr>
    </w:p>
    <w:p w:rsidR="008E3879" w:rsidRPr="00F610A0" w:rsidRDefault="008E3879" w:rsidP="007C2BA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610A0">
        <w:rPr>
          <w:rFonts w:ascii="Times New Roman" w:hAnsi="Times New Roman" w:cs="Times New Roman"/>
          <w:sz w:val="24"/>
          <w:szCs w:val="24"/>
          <w:lang w:val="ro-RO"/>
        </w:rPr>
        <w:t>Consiliul Local Municipal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7C2BA2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(nu produce efecte juridice)</w:t>
      </w:r>
    </w:p>
    <w:p w:rsidR="008E3879" w:rsidRPr="00F610A0" w:rsidRDefault="008E3879" w:rsidP="007C2BA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610A0">
        <w:rPr>
          <w:rFonts w:ascii="Times New Roman" w:hAnsi="Times New Roman" w:cs="Times New Roman"/>
          <w:sz w:val="24"/>
          <w:szCs w:val="24"/>
          <w:lang w:val="ro-RO"/>
        </w:rPr>
        <w:t>Administraţia Serelor, Parcurilor ş</w:t>
      </w:r>
    </w:p>
    <w:p w:rsidR="008E3879" w:rsidRPr="00F610A0" w:rsidRDefault="008E3879" w:rsidP="007C2BA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610A0">
        <w:rPr>
          <w:rFonts w:ascii="Times New Roman" w:hAnsi="Times New Roman" w:cs="Times New Roman"/>
          <w:sz w:val="24"/>
          <w:szCs w:val="24"/>
          <w:lang w:val="ro-RO"/>
        </w:rPr>
        <w:t>Zonelor Verzi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</w:t>
      </w:r>
      <w:r w:rsidR="007C2BA2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:rsidR="008E3879" w:rsidRPr="00F610A0" w:rsidRDefault="008E3879" w:rsidP="007C2BA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610A0">
        <w:rPr>
          <w:rFonts w:ascii="Times New Roman" w:hAnsi="Times New Roman" w:cs="Times New Roman"/>
          <w:sz w:val="24"/>
          <w:szCs w:val="24"/>
          <w:lang w:val="ro-RO"/>
        </w:rPr>
        <w:t>Strada Prutului nr. 24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7C2BA2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dr. Dorin Florea</w:t>
      </w:r>
    </w:p>
    <w:p w:rsidR="008E3879" w:rsidRDefault="008E3879" w:rsidP="007C2BA2">
      <w:pPr>
        <w:pStyle w:val="NoSpacing"/>
        <w:rPr>
          <w:rFonts w:ascii="Times New Roman" w:hAnsi="Times New Roman" w:cs="Times New Roman"/>
          <w:lang w:val="ro-RO"/>
        </w:rPr>
      </w:pPr>
      <w:r w:rsidRPr="008E3879">
        <w:rPr>
          <w:rFonts w:ascii="Times New Roman" w:hAnsi="Times New Roman" w:cs="Times New Roman"/>
          <w:lang w:val="ro-RO"/>
        </w:rPr>
        <w:t>Nr.</w:t>
      </w:r>
      <w:r>
        <w:rPr>
          <w:rFonts w:ascii="Times New Roman" w:hAnsi="Times New Roman" w:cs="Times New Roman"/>
          <w:lang w:val="ro-RO"/>
        </w:rPr>
        <w:t xml:space="preserve"> </w:t>
      </w:r>
      <w:r w:rsidR="00915FDC">
        <w:rPr>
          <w:rFonts w:ascii="Times New Roman" w:hAnsi="Times New Roman" w:cs="Times New Roman"/>
          <w:lang w:val="ro-RO"/>
        </w:rPr>
        <w:t>568 /9 mai 2017</w:t>
      </w:r>
      <w:r w:rsidRPr="008E3879">
        <w:rPr>
          <w:rFonts w:ascii="Times New Roman" w:hAnsi="Times New Roman" w:cs="Times New Roman"/>
          <w:lang w:val="ro-RO"/>
        </w:rPr>
        <w:t xml:space="preserve"> </w:t>
      </w:r>
    </w:p>
    <w:p w:rsidR="00743F6F" w:rsidRPr="008E3879" w:rsidRDefault="00743F6F" w:rsidP="007C2BA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8E3879" w:rsidRPr="008E3879" w:rsidRDefault="008E3879" w:rsidP="007C2B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3879">
        <w:rPr>
          <w:rFonts w:ascii="Times New Roman" w:hAnsi="Times New Roman" w:cs="Times New Roman"/>
          <w:sz w:val="24"/>
          <w:szCs w:val="24"/>
          <w:lang w:val="ro-RO"/>
        </w:rPr>
        <w:t>EXPUNERE  DE MOTIVE</w:t>
      </w:r>
    </w:p>
    <w:p w:rsidR="008E3879" w:rsidRDefault="00940679" w:rsidP="007C2B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8E3879" w:rsidRPr="008E3879">
        <w:rPr>
          <w:rFonts w:ascii="Times New Roman" w:hAnsi="Times New Roman" w:cs="Times New Roman"/>
          <w:sz w:val="24"/>
          <w:szCs w:val="24"/>
          <w:lang w:val="ro-RO"/>
        </w:rPr>
        <w:t xml:space="preserve"> modificare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3879" w:rsidRPr="008E3879">
        <w:rPr>
          <w:rFonts w:ascii="Times New Roman" w:hAnsi="Times New Roman" w:cs="Times New Roman"/>
          <w:sz w:val="24"/>
          <w:szCs w:val="24"/>
          <w:lang w:val="ro-RO"/>
        </w:rPr>
        <w:t>a anexei  nr. 1 a HCL nr. 10 din 28 iulie 2016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aprobarea preţului maxim de pornire la licitaţie, a exploatării şi transportul masei lemnoase ce urmează a fi recoltată în anul 2016, din fondul forestier proprietate a Municipiului Tîrgu Mureş</w:t>
      </w:r>
    </w:p>
    <w:p w:rsidR="00743F6F" w:rsidRDefault="00743F6F" w:rsidP="007C2BA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E3879" w:rsidRDefault="008E3879" w:rsidP="007C2BA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8E3879" w:rsidRDefault="008E3879" w:rsidP="007C2BA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Având în vedere  că numeroasele lucrări de amenajări care au avut loc în Platoul Corneşti au deteriorat marcările partizilor forestiere </w:t>
      </w:r>
      <w:r w:rsidR="00786F01">
        <w:rPr>
          <w:rFonts w:ascii="Times New Roman" w:hAnsi="Times New Roman" w:cs="Times New Roman"/>
          <w:sz w:val="24"/>
          <w:szCs w:val="24"/>
          <w:lang w:val="ro-RO"/>
        </w:rPr>
        <w:t>precum şi a timpului scurs de la momentul marcării până în prezent,</w:t>
      </w:r>
      <w:r w:rsidR="00CA5E8D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CF72F8">
        <w:rPr>
          <w:rFonts w:ascii="Times New Roman" w:hAnsi="Times New Roman" w:cs="Times New Roman"/>
          <w:sz w:val="24"/>
          <w:szCs w:val="24"/>
          <w:lang w:val="ro-RO"/>
        </w:rPr>
        <w:t xml:space="preserve">comunicat Primăriei prin adresa nr. 419/e/27.03.2017 intocmită în temeiul </w:t>
      </w:r>
      <w:r w:rsidR="00CA5E8D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CF72F8">
        <w:rPr>
          <w:rFonts w:ascii="Times New Roman" w:hAnsi="Times New Roman" w:cs="Times New Roman"/>
          <w:sz w:val="24"/>
          <w:szCs w:val="24"/>
          <w:lang w:val="ro-RO"/>
        </w:rPr>
        <w:t xml:space="preserve">apoartelor </w:t>
      </w:r>
      <w:r w:rsidR="00CA5E8D">
        <w:rPr>
          <w:rFonts w:ascii="Times New Roman" w:hAnsi="Times New Roman" w:cs="Times New Roman"/>
          <w:sz w:val="24"/>
          <w:szCs w:val="24"/>
          <w:lang w:val="ro-RO"/>
        </w:rPr>
        <w:t xml:space="preserve"> nr. 487/i/30.01.2017</w:t>
      </w:r>
      <w:r w:rsidR="00CF72F8">
        <w:rPr>
          <w:rFonts w:ascii="Times New Roman" w:hAnsi="Times New Roman" w:cs="Times New Roman"/>
          <w:sz w:val="24"/>
          <w:szCs w:val="24"/>
          <w:lang w:val="ro-RO"/>
        </w:rPr>
        <w:t xml:space="preserve"> referitor la partizile nr. 6856,6817, 6808, 6818</w:t>
      </w:r>
      <w:r w:rsidR="00CA5E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F72F8">
        <w:rPr>
          <w:rFonts w:ascii="Times New Roman" w:hAnsi="Times New Roman" w:cs="Times New Roman"/>
          <w:sz w:val="24"/>
          <w:szCs w:val="24"/>
          <w:lang w:val="ro-RO"/>
        </w:rPr>
        <w:t>şi nr. 942/i/20.02.2017 privitor la partida 705,</w:t>
      </w:r>
      <w:r w:rsidR="00CF72F8" w:rsidRPr="00CF72F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F72F8">
        <w:rPr>
          <w:rFonts w:ascii="Times New Roman" w:hAnsi="Times New Roman" w:cs="Times New Roman"/>
          <w:sz w:val="24"/>
          <w:szCs w:val="24"/>
          <w:lang w:val="ro-RO"/>
        </w:rPr>
        <w:t>intocmite de către titularii cantoanelor silvice</w:t>
      </w:r>
      <w:r w:rsidR="00CF72F8" w:rsidRPr="00CF72F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F72F8">
        <w:rPr>
          <w:rFonts w:ascii="Times New Roman" w:hAnsi="Times New Roman" w:cs="Times New Roman"/>
          <w:sz w:val="24"/>
          <w:szCs w:val="24"/>
          <w:lang w:val="ro-RO"/>
        </w:rPr>
        <w:t>din cadrul  Ocolului Silvic Tărgu Mureş,</w:t>
      </w:r>
    </w:p>
    <w:p w:rsidR="001B470C" w:rsidRDefault="001B470C" w:rsidP="007C2BA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s</w:t>
      </w:r>
      <w:r w:rsidR="008E3879">
        <w:rPr>
          <w:rFonts w:ascii="Times New Roman" w:hAnsi="Times New Roman" w:cs="Times New Roman"/>
          <w:sz w:val="24"/>
          <w:szCs w:val="24"/>
          <w:lang w:val="ro-RO"/>
        </w:rPr>
        <w:t xml:space="preserve">-a recurs la </w:t>
      </w:r>
      <w:r w:rsidRPr="00A032C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casarea</w:t>
      </w:r>
      <w:r w:rsidRPr="00A032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partizilor nr.</w:t>
      </w:r>
      <w:r w:rsidRPr="001B470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6856,6817, 6808, 6818 </w:t>
      </w:r>
      <w:r w:rsidR="00765166">
        <w:rPr>
          <w:rFonts w:ascii="Times New Roman" w:hAnsi="Times New Roman" w:cs="Times New Roman"/>
          <w:sz w:val="24"/>
          <w:szCs w:val="24"/>
          <w:lang w:val="ro-RO"/>
        </w:rPr>
        <w:t xml:space="preserve">şi 705, acestea având cumulat volumul de </w:t>
      </w:r>
      <w:r w:rsidR="00D744B4">
        <w:rPr>
          <w:rFonts w:ascii="Times New Roman" w:hAnsi="Times New Roman" w:cs="Times New Roman"/>
          <w:b/>
          <w:sz w:val="24"/>
          <w:szCs w:val="24"/>
          <w:lang w:val="ro-RO"/>
        </w:rPr>
        <w:t>152</w:t>
      </w:r>
      <w:r w:rsidR="00765166" w:rsidRPr="00A032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mc</w:t>
      </w:r>
      <w:r w:rsidR="0076516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032C8" w:rsidRDefault="001B470C" w:rsidP="007C2BA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Ulterior au fost intocmite </w:t>
      </w:r>
      <w:r w:rsidRPr="00A032C8">
        <w:rPr>
          <w:rFonts w:ascii="Times New Roman" w:hAnsi="Times New Roman" w:cs="Times New Roman"/>
          <w:b/>
          <w:sz w:val="24"/>
          <w:szCs w:val="24"/>
          <w:lang w:val="ro-RO"/>
        </w:rPr>
        <w:t>acte de punere în valoare noi</w:t>
      </w:r>
      <w:r w:rsidR="00A032C8">
        <w:rPr>
          <w:rFonts w:ascii="Times New Roman" w:hAnsi="Times New Roman" w:cs="Times New Roman"/>
          <w:sz w:val="24"/>
          <w:szCs w:val="24"/>
          <w:lang w:val="ro-RO"/>
        </w:rPr>
        <w:t>, marcate în vederea exploatării,</w:t>
      </w:r>
    </w:p>
    <w:p w:rsidR="001B470C" w:rsidRDefault="001B470C" w:rsidP="007C2BA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cu numerele :</w:t>
      </w:r>
    </w:p>
    <w:p w:rsidR="001B470C" w:rsidRDefault="001B470C" w:rsidP="007C2BA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6945       u.a.11                                         </w:t>
      </w:r>
      <w:r w:rsidR="007C2BA2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A032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47 mc</w:t>
      </w:r>
      <w:r w:rsidR="00A032C8">
        <w:rPr>
          <w:rFonts w:ascii="Times New Roman" w:hAnsi="Times New Roman" w:cs="Times New Roman"/>
          <w:sz w:val="24"/>
          <w:szCs w:val="24"/>
          <w:lang w:val="ro-RO"/>
        </w:rPr>
        <w:t xml:space="preserve">           % din P6808</w:t>
      </w:r>
    </w:p>
    <w:p w:rsidR="001B470C" w:rsidRDefault="001B470C" w:rsidP="007C2BA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6946       u.a. 107D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</w:t>
      </w:r>
      <w:r w:rsidR="00765166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A032C8">
        <w:rPr>
          <w:rFonts w:ascii="Times New Roman" w:hAnsi="Times New Roman" w:cs="Times New Roman"/>
          <w:sz w:val="24"/>
          <w:szCs w:val="24"/>
          <w:lang w:val="ro-RO"/>
        </w:rPr>
        <w:t xml:space="preserve">                 1</w:t>
      </w:r>
      <w:r w:rsidR="00765166">
        <w:rPr>
          <w:rFonts w:ascii="Times New Roman" w:hAnsi="Times New Roman" w:cs="Times New Roman"/>
          <w:sz w:val="24"/>
          <w:szCs w:val="24"/>
          <w:lang w:val="ro-RO"/>
        </w:rPr>
        <w:t>7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mc</w:t>
      </w:r>
      <w:r w:rsidR="00A032C8">
        <w:rPr>
          <w:rFonts w:ascii="Times New Roman" w:hAnsi="Times New Roman" w:cs="Times New Roman"/>
          <w:sz w:val="24"/>
          <w:szCs w:val="24"/>
          <w:lang w:val="ro-RO"/>
        </w:rPr>
        <w:t xml:space="preserve">             P6856</w:t>
      </w:r>
    </w:p>
    <w:p w:rsidR="00765166" w:rsidRDefault="001B470C" w:rsidP="007C2BA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6948       u.a. 108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</w:t>
      </w:r>
      <w:r w:rsidR="00765166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A032C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7 mc</w:t>
      </w:r>
      <w:r w:rsidR="00A032C8">
        <w:rPr>
          <w:rFonts w:ascii="Times New Roman" w:hAnsi="Times New Roman" w:cs="Times New Roman"/>
          <w:sz w:val="24"/>
          <w:szCs w:val="24"/>
          <w:lang w:val="ro-RO"/>
        </w:rPr>
        <w:t xml:space="preserve">            % din P6808</w:t>
      </w:r>
    </w:p>
    <w:p w:rsidR="00A032C8" w:rsidRDefault="00A032C8" w:rsidP="007C2BA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6947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</w:t>
      </w:r>
      <w:r w:rsidR="007C2BA2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63 mc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7C2BA2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P6947</w:t>
      </w:r>
    </w:p>
    <w:p w:rsidR="001B470C" w:rsidRDefault="001B470C" w:rsidP="007C2BA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76516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Total</w:t>
      </w:r>
      <w:r w:rsidR="00765166">
        <w:rPr>
          <w:rFonts w:ascii="Times New Roman" w:hAnsi="Times New Roman" w:cs="Times New Roman"/>
          <w:sz w:val="24"/>
          <w:szCs w:val="24"/>
          <w:lang w:val="ro-RO"/>
        </w:rPr>
        <w:tab/>
      </w:r>
      <w:r w:rsidR="00765166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032C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</w:t>
      </w:r>
      <w:r w:rsidR="007C2BA2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="00A032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032C8" w:rsidRPr="00A032C8">
        <w:rPr>
          <w:rFonts w:ascii="Times New Roman" w:hAnsi="Times New Roman" w:cs="Times New Roman"/>
          <w:b/>
          <w:sz w:val="24"/>
          <w:szCs w:val="24"/>
          <w:lang w:val="ro-RO"/>
        </w:rPr>
        <w:t>134</w:t>
      </w:r>
      <w:r w:rsidR="00765166" w:rsidRPr="00A032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mc</w:t>
      </w:r>
      <w:r w:rsidR="00A032C8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753386" w:rsidRDefault="00CD1210" w:rsidP="007C2BA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În consecinţă</w:t>
      </w:r>
      <w:r w:rsidR="00743F6F">
        <w:rPr>
          <w:rFonts w:ascii="Times New Roman" w:hAnsi="Times New Roman" w:cs="Times New Roman"/>
          <w:sz w:val="24"/>
          <w:szCs w:val="24"/>
          <w:lang w:val="ro-RO"/>
        </w:rPr>
        <w:t xml:space="preserve"> se impune modificarea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contractul</w:t>
      </w:r>
      <w:r w:rsidR="00743F6F">
        <w:rPr>
          <w:rFonts w:ascii="Times New Roman" w:hAnsi="Times New Roman" w:cs="Times New Roman"/>
          <w:sz w:val="24"/>
          <w:szCs w:val="24"/>
          <w:lang w:val="ro-RO"/>
        </w:rPr>
        <w:t>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 11/31.01.2017  în sensul </w:t>
      </w:r>
      <w:r w:rsidRPr="00753386">
        <w:rPr>
          <w:rFonts w:ascii="Times New Roman" w:hAnsi="Times New Roman" w:cs="Times New Roman"/>
          <w:b/>
          <w:sz w:val="24"/>
          <w:szCs w:val="24"/>
          <w:lang w:val="ro-RO"/>
        </w:rPr>
        <w:t>diminuării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cantităţi</w:t>
      </w:r>
      <w:r w:rsidR="00307203">
        <w:rPr>
          <w:rFonts w:ascii="Times New Roman" w:hAnsi="Times New Roman" w:cs="Times New Roman"/>
          <w:sz w:val="24"/>
          <w:szCs w:val="24"/>
          <w:lang w:val="ro-RO"/>
        </w:rPr>
        <w:t xml:space="preserve">i de masă lemnoasă de exploatat din partizie 6856,6817, 6808, 6818,705, prevăzute în anexa nr. 1 la contract cu cantitatea de </w:t>
      </w:r>
      <w:r w:rsidR="00D744B4">
        <w:rPr>
          <w:rFonts w:ascii="Times New Roman" w:hAnsi="Times New Roman" w:cs="Times New Roman"/>
          <w:sz w:val="24"/>
          <w:szCs w:val="24"/>
          <w:lang w:val="ro-RO"/>
        </w:rPr>
        <w:t>152</w:t>
      </w:r>
      <w:r w:rsidR="00307203">
        <w:rPr>
          <w:rFonts w:ascii="Times New Roman" w:hAnsi="Times New Roman" w:cs="Times New Roman"/>
          <w:sz w:val="24"/>
          <w:szCs w:val="24"/>
          <w:lang w:val="ro-RO"/>
        </w:rPr>
        <w:t xml:space="preserve"> mc şi </w:t>
      </w:r>
    </w:p>
    <w:p w:rsidR="00CD1210" w:rsidRDefault="00753386" w:rsidP="007C2BA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307203">
        <w:rPr>
          <w:rFonts w:ascii="Times New Roman" w:hAnsi="Times New Roman" w:cs="Times New Roman"/>
          <w:sz w:val="24"/>
          <w:szCs w:val="24"/>
          <w:lang w:val="ro-RO"/>
        </w:rPr>
        <w:t>încheierea unui act adiţional</w:t>
      </w:r>
      <w:r>
        <w:rPr>
          <w:rFonts w:ascii="Times New Roman" w:hAnsi="Times New Roman" w:cs="Times New Roman"/>
          <w:sz w:val="24"/>
          <w:szCs w:val="24"/>
          <w:lang w:val="ro-RO"/>
        </w:rPr>
        <w:t>,conform art. 11.1 din contract, pentru cantitatea de 134 mc corespunzătoare partizilor into</w:t>
      </w:r>
      <w:r w:rsidR="007C2BA2">
        <w:rPr>
          <w:rFonts w:ascii="Times New Roman" w:hAnsi="Times New Roman" w:cs="Times New Roman"/>
          <w:sz w:val="24"/>
          <w:szCs w:val="24"/>
          <w:lang w:val="ro-RO"/>
        </w:rPr>
        <w:t>cmite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ulterior</w:t>
      </w:r>
      <w:r w:rsidR="007C2BA2">
        <w:rPr>
          <w:rFonts w:ascii="Times New Roman" w:hAnsi="Times New Roman" w:cs="Times New Roman"/>
          <w:sz w:val="24"/>
          <w:szCs w:val="24"/>
          <w:lang w:val="ro-RO"/>
        </w:rPr>
        <w:t>: partizile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 6945, 6946, 6948 şi 6947</w:t>
      </w:r>
      <w:r w:rsidR="007C2BA2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5A545B" w:rsidRDefault="00A032C8" w:rsidP="007C2BA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5A545B">
        <w:rPr>
          <w:rFonts w:ascii="Times New Roman" w:hAnsi="Times New Roman" w:cs="Times New Roman"/>
          <w:sz w:val="24"/>
          <w:szCs w:val="24"/>
          <w:lang w:val="ro-RO"/>
        </w:rPr>
        <w:t xml:space="preserve">Lucrările trebuie făcute  fără afectarea - în limita posibilităţilor- </w:t>
      </w:r>
      <w:r w:rsidR="00786F01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5A545B">
        <w:rPr>
          <w:rFonts w:ascii="Times New Roman" w:hAnsi="Times New Roman" w:cs="Times New Roman"/>
          <w:sz w:val="24"/>
          <w:szCs w:val="24"/>
          <w:lang w:val="ro-RO"/>
        </w:rPr>
        <w:t>activităţilor specifice sezonului estival: promenade, alergări cât şi alte altivităţi sp</w:t>
      </w:r>
      <w:r w:rsidR="00786F01">
        <w:rPr>
          <w:rFonts w:ascii="Times New Roman" w:hAnsi="Times New Roman" w:cs="Times New Roman"/>
          <w:sz w:val="24"/>
          <w:szCs w:val="24"/>
          <w:lang w:val="ro-RO"/>
        </w:rPr>
        <w:t>ortive şi culturale preconizate a începe la 01.05.2017.</w:t>
      </w:r>
    </w:p>
    <w:p w:rsidR="005A545B" w:rsidRPr="00615E33" w:rsidRDefault="005A545B" w:rsidP="007C2BA2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15E33">
        <w:rPr>
          <w:rFonts w:ascii="Times New Roman" w:hAnsi="Times New Roman" w:cs="Times New Roman"/>
          <w:b/>
          <w:sz w:val="24"/>
          <w:szCs w:val="24"/>
          <w:lang w:val="ro-RO"/>
        </w:rPr>
        <w:t>Anexe:</w:t>
      </w:r>
    </w:p>
    <w:p w:rsidR="005A545B" w:rsidRDefault="009B28CE" w:rsidP="009B28CE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APV </w:t>
      </w:r>
      <w:r w:rsidR="005A545B">
        <w:rPr>
          <w:rFonts w:ascii="Times New Roman" w:hAnsi="Times New Roman" w:cs="Times New Roman"/>
          <w:sz w:val="24"/>
          <w:szCs w:val="24"/>
          <w:lang w:val="ro-RO"/>
        </w:rPr>
        <w:t>aferent partizii 6945</w:t>
      </w:r>
    </w:p>
    <w:p w:rsidR="005A545B" w:rsidRDefault="00743F6F" w:rsidP="00743F6F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="004265F1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APV</w:t>
      </w:r>
      <w:r w:rsidR="005A545B">
        <w:rPr>
          <w:rFonts w:ascii="Times New Roman" w:hAnsi="Times New Roman" w:cs="Times New Roman"/>
          <w:sz w:val="24"/>
          <w:szCs w:val="24"/>
          <w:lang w:val="ro-RO"/>
        </w:rPr>
        <w:t>aferent partizii 6946</w:t>
      </w:r>
    </w:p>
    <w:p w:rsidR="005A545B" w:rsidRDefault="00743F6F" w:rsidP="00743F6F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APV </w:t>
      </w:r>
      <w:r w:rsidR="005A545B">
        <w:rPr>
          <w:rFonts w:ascii="Times New Roman" w:hAnsi="Times New Roman" w:cs="Times New Roman"/>
          <w:sz w:val="24"/>
          <w:szCs w:val="24"/>
          <w:lang w:val="ro-RO"/>
        </w:rPr>
        <w:t>aferent partizii  6948</w:t>
      </w:r>
    </w:p>
    <w:p w:rsidR="00495DEA" w:rsidRDefault="00100F7C" w:rsidP="007C2BA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</w:t>
      </w:r>
      <w:r w:rsidR="00743F6F">
        <w:rPr>
          <w:rFonts w:ascii="Times New Roman" w:hAnsi="Times New Roman" w:cs="Times New Roman"/>
          <w:sz w:val="24"/>
          <w:szCs w:val="24"/>
          <w:lang w:val="ro-RO"/>
        </w:rPr>
        <w:t xml:space="preserve">    APV aferent partizii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6947  </w:t>
      </w:r>
    </w:p>
    <w:p w:rsidR="00495DEA" w:rsidRDefault="00100F7C" w:rsidP="007C2BA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95DEA" w:rsidRDefault="00495DEA" w:rsidP="007C2BA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5A545B" w:rsidRDefault="00100F7C" w:rsidP="007C2BA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5A545B" w:rsidRDefault="005A545B" w:rsidP="00100F7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Director,</w:t>
      </w:r>
    </w:p>
    <w:p w:rsidR="005A545B" w:rsidRPr="005A545B" w:rsidRDefault="00100F7C" w:rsidP="00100F7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</w:t>
      </w:r>
      <w:r w:rsidR="005A545B">
        <w:rPr>
          <w:rFonts w:ascii="Times New Roman" w:hAnsi="Times New Roman" w:cs="Times New Roman"/>
          <w:sz w:val="24"/>
          <w:szCs w:val="24"/>
          <w:lang w:val="ro-RO"/>
        </w:rPr>
        <w:t>Sava Mihai</w:t>
      </w:r>
      <w:r w:rsidR="003748BA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,</w:t>
      </w:r>
    </w:p>
    <w:sectPr w:rsidR="005A545B" w:rsidRPr="005A545B" w:rsidSect="004F3FE5">
      <w:pgSz w:w="11909" w:h="16834" w:code="9"/>
      <w:pgMar w:top="288" w:right="288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E3879"/>
    <w:rsid w:val="00100F7C"/>
    <w:rsid w:val="00130EBB"/>
    <w:rsid w:val="001B470C"/>
    <w:rsid w:val="001C6DD1"/>
    <w:rsid w:val="00307203"/>
    <w:rsid w:val="003748BA"/>
    <w:rsid w:val="003926B1"/>
    <w:rsid w:val="004265F1"/>
    <w:rsid w:val="00495DEA"/>
    <w:rsid w:val="004F1FFB"/>
    <w:rsid w:val="004F3FE5"/>
    <w:rsid w:val="00520AEE"/>
    <w:rsid w:val="005A545B"/>
    <w:rsid w:val="0061233D"/>
    <w:rsid w:val="00615E33"/>
    <w:rsid w:val="00635537"/>
    <w:rsid w:val="00673F87"/>
    <w:rsid w:val="006D3558"/>
    <w:rsid w:val="006D7555"/>
    <w:rsid w:val="00743F6F"/>
    <w:rsid w:val="00753386"/>
    <w:rsid w:val="00765166"/>
    <w:rsid w:val="00766305"/>
    <w:rsid w:val="00786F01"/>
    <w:rsid w:val="007C2BA2"/>
    <w:rsid w:val="008C5B2C"/>
    <w:rsid w:val="008D1AE7"/>
    <w:rsid w:val="008E3879"/>
    <w:rsid w:val="008F2D4E"/>
    <w:rsid w:val="00903CDC"/>
    <w:rsid w:val="00915FDC"/>
    <w:rsid w:val="00940679"/>
    <w:rsid w:val="009B28CE"/>
    <w:rsid w:val="00A032C8"/>
    <w:rsid w:val="00A34FBE"/>
    <w:rsid w:val="00AB47A8"/>
    <w:rsid w:val="00CA5E8D"/>
    <w:rsid w:val="00CD1210"/>
    <w:rsid w:val="00CF72F8"/>
    <w:rsid w:val="00D744B4"/>
    <w:rsid w:val="00E30FD5"/>
    <w:rsid w:val="00E87F86"/>
    <w:rsid w:val="00EB6D57"/>
    <w:rsid w:val="00F40523"/>
    <w:rsid w:val="00FE046F"/>
    <w:rsid w:val="00FF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8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2017-05-08T13:56:00Z</cp:lastPrinted>
  <dcterms:created xsi:type="dcterms:W3CDTF">2017-04-19T07:12:00Z</dcterms:created>
  <dcterms:modified xsi:type="dcterms:W3CDTF">2017-05-10T06:58:00Z</dcterms:modified>
</cp:coreProperties>
</file>