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B" w:rsidRPr="005C3A4B" w:rsidRDefault="005C3A4B" w:rsidP="005C3A4B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A4B">
        <w:rPr>
          <w:rFonts w:ascii="Times New Roman" w:eastAsia="Calibri" w:hAnsi="Times New Roman" w:cs="Times New Roman"/>
          <w:b/>
          <w:sz w:val="24"/>
          <w:szCs w:val="24"/>
        </w:rPr>
        <w:t>Municipiul Tîrgu-Mureş</w:t>
      </w:r>
      <w:r w:rsidRPr="005C3A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A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A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A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A4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</w:t>
      </w:r>
    </w:p>
    <w:p w:rsidR="005C3A4B" w:rsidRPr="005C3A4B" w:rsidRDefault="005C3A4B" w:rsidP="005C3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A4B">
        <w:rPr>
          <w:rFonts w:ascii="Times New Roman" w:eastAsia="Calibri" w:hAnsi="Times New Roman" w:cs="Times New Roman"/>
          <w:b/>
          <w:sz w:val="24"/>
          <w:szCs w:val="24"/>
        </w:rPr>
        <w:t xml:space="preserve">Administraţia Serelor, Parcurilor şi Zonelor Verzi                              </w:t>
      </w:r>
    </w:p>
    <w:p w:rsidR="005C3A4B" w:rsidRPr="005C3A4B" w:rsidRDefault="005C3A4B" w:rsidP="005C3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A4B">
        <w:rPr>
          <w:rFonts w:ascii="Times New Roman" w:eastAsia="Calibri" w:hAnsi="Times New Roman" w:cs="Times New Roman"/>
          <w:b/>
          <w:sz w:val="24"/>
          <w:szCs w:val="24"/>
        </w:rPr>
        <w:t xml:space="preserve">Nr.  </w:t>
      </w:r>
      <w:r w:rsidR="00042338">
        <w:rPr>
          <w:rFonts w:ascii="Times New Roman" w:eastAsia="Calibri" w:hAnsi="Times New Roman" w:cs="Times New Roman"/>
          <w:b/>
          <w:sz w:val="24"/>
          <w:szCs w:val="24"/>
        </w:rPr>
        <w:t>1111</w:t>
      </w:r>
      <w:r w:rsidRPr="005C3A4B">
        <w:rPr>
          <w:rFonts w:ascii="Times New Roman" w:eastAsia="Calibri" w:hAnsi="Times New Roman" w:cs="Times New Roman"/>
          <w:b/>
          <w:sz w:val="24"/>
          <w:szCs w:val="24"/>
        </w:rPr>
        <w:t xml:space="preserve"> din data de </w:t>
      </w:r>
      <w:r w:rsidR="00042338">
        <w:rPr>
          <w:rFonts w:ascii="Times New Roman" w:hAnsi="Times New Roman" w:cs="Times New Roman"/>
          <w:b/>
          <w:sz w:val="24"/>
          <w:szCs w:val="24"/>
        </w:rPr>
        <w:t>01.07</w:t>
      </w:r>
      <w:r w:rsidRPr="005C3A4B">
        <w:rPr>
          <w:rFonts w:ascii="Times New Roman" w:hAnsi="Times New Roman" w:cs="Times New Roman"/>
          <w:b/>
          <w:sz w:val="24"/>
          <w:szCs w:val="24"/>
        </w:rPr>
        <w:t>.2016</w:t>
      </w:r>
    </w:p>
    <w:p w:rsidR="005C3A4B" w:rsidRPr="005C3A4B" w:rsidRDefault="005C3A4B" w:rsidP="005C3A4B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</w:rPr>
      </w:pPr>
      <w:r w:rsidRPr="005C3A4B">
        <w:rPr>
          <w:rFonts w:ascii="Times New Roman" w:eastAsia="Calibri" w:hAnsi="Times New Roman" w:cs="Times New Roman"/>
          <w:b/>
        </w:rPr>
        <w:tab/>
      </w:r>
      <w:r w:rsidRPr="005C3A4B">
        <w:rPr>
          <w:rFonts w:ascii="Times New Roman" w:eastAsia="Calibri" w:hAnsi="Times New Roman" w:cs="Times New Roman"/>
          <w:b/>
        </w:rPr>
        <w:tab/>
      </w:r>
      <w:r w:rsidRPr="005C3A4B">
        <w:rPr>
          <w:rFonts w:ascii="Times New Roman" w:eastAsia="Calibri" w:hAnsi="Times New Roman" w:cs="Times New Roman"/>
          <w:b/>
        </w:rPr>
        <w:tab/>
      </w:r>
      <w:r w:rsidRPr="005C3A4B">
        <w:rPr>
          <w:rFonts w:ascii="Times New Roman" w:eastAsia="Calibri" w:hAnsi="Times New Roman" w:cs="Times New Roman"/>
          <w:b/>
        </w:rPr>
        <w:tab/>
      </w:r>
    </w:p>
    <w:p w:rsidR="004D37CC" w:rsidRDefault="004D37CC" w:rsidP="00BD4390">
      <w:pPr>
        <w:jc w:val="center"/>
        <w:rPr>
          <w:rFonts w:ascii="Times New Roman" w:eastAsia="Calibri" w:hAnsi="Times New Roman" w:cs="Times New Roman"/>
          <w:b/>
        </w:rPr>
      </w:pPr>
    </w:p>
    <w:p w:rsidR="00BD4390" w:rsidRPr="005C3A4B" w:rsidRDefault="00BD4390" w:rsidP="00BD4390">
      <w:pPr>
        <w:jc w:val="center"/>
        <w:rPr>
          <w:rFonts w:ascii="Times New Roman" w:eastAsia="Calibri" w:hAnsi="Times New Roman" w:cs="Times New Roman"/>
          <w:b/>
        </w:rPr>
      </w:pPr>
      <w:r w:rsidRPr="005C3A4B">
        <w:rPr>
          <w:rFonts w:ascii="Times New Roman" w:eastAsia="Calibri" w:hAnsi="Times New Roman" w:cs="Times New Roman"/>
          <w:b/>
        </w:rPr>
        <w:t>EXPUNERE DE MOTIVE</w:t>
      </w:r>
    </w:p>
    <w:p w:rsidR="00BD4390" w:rsidRPr="005C3A4B" w:rsidRDefault="00BD4390" w:rsidP="00BD4390">
      <w:pPr>
        <w:jc w:val="center"/>
        <w:rPr>
          <w:rFonts w:ascii="Times New Roman" w:eastAsia="Calibri" w:hAnsi="Times New Roman" w:cs="Times New Roman"/>
          <w:b/>
        </w:rPr>
      </w:pPr>
      <w:r w:rsidRPr="005C3A4B">
        <w:rPr>
          <w:rFonts w:ascii="Times New Roman" w:eastAsia="Calibri" w:hAnsi="Times New Roman" w:cs="Times New Roman"/>
          <w:b/>
        </w:rPr>
        <w:t xml:space="preserve">   privind aprobarea preţului  </w:t>
      </w:r>
      <w:r w:rsidR="005A0417" w:rsidRPr="005C3A4B">
        <w:rPr>
          <w:rFonts w:ascii="Times New Roman" w:eastAsia="Calibri" w:hAnsi="Times New Roman" w:cs="Times New Roman"/>
          <w:b/>
        </w:rPr>
        <w:t>maxim</w:t>
      </w:r>
      <w:r w:rsidRPr="005C3A4B">
        <w:rPr>
          <w:rFonts w:ascii="Times New Roman" w:eastAsia="Calibri" w:hAnsi="Times New Roman" w:cs="Times New Roman"/>
          <w:b/>
        </w:rPr>
        <w:t xml:space="preserve"> de pornire la licitatie, a </w:t>
      </w:r>
      <w:r w:rsidR="0031301C">
        <w:rPr>
          <w:rFonts w:ascii="Times New Roman" w:eastAsia="Calibri" w:hAnsi="Times New Roman" w:cs="Times New Roman"/>
          <w:b/>
        </w:rPr>
        <w:t>exploată</w:t>
      </w:r>
      <w:r w:rsidR="005A0417" w:rsidRPr="005C3A4B">
        <w:rPr>
          <w:rFonts w:ascii="Times New Roman" w:eastAsia="Calibri" w:hAnsi="Times New Roman" w:cs="Times New Roman"/>
          <w:b/>
        </w:rPr>
        <w:t xml:space="preserve">rii </w:t>
      </w:r>
      <w:r w:rsidR="0031301C">
        <w:rPr>
          <w:rFonts w:ascii="Times New Roman" w:eastAsia="Calibri" w:hAnsi="Times New Roman" w:cs="Times New Roman"/>
          <w:b/>
        </w:rPr>
        <w:t>ș</w:t>
      </w:r>
      <w:r w:rsidR="005A0417" w:rsidRPr="005C3A4B">
        <w:rPr>
          <w:rFonts w:ascii="Times New Roman" w:eastAsia="Calibri" w:hAnsi="Times New Roman" w:cs="Times New Roman"/>
          <w:b/>
        </w:rPr>
        <w:t xml:space="preserve">i transportului (de la drum auto la depozit) a </w:t>
      </w:r>
      <w:r w:rsidRPr="005C3A4B">
        <w:rPr>
          <w:rFonts w:ascii="Times New Roman" w:eastAsia="Calibri" w:hAnsi="Times New Roman" w:cs="Times New Roman"/>
          <w:b/>
        </w:rPr>
        <w:t xml:space="preserve">masei lemnoase ce urmează a fi recoltată în anul 2016, din fondul forestier proprietate a Municipiului Tîrgu Mureş </w:t>
      </w:r>
    </w:p>
    <w:p w:rsidR="00A052F7" w:rsidRPr="005C3A4B" w:rsidRDefault="0031301C" w:rsidP="00646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</w:t>
      </w:r>
      <w:r w:rsidR="00477348" w:rsidRPr="005C3A4B">
        <w:rPr>
          <w:rFonts w:ascii="Times New Roman" w:hAnsi="Times New Roman" w:cs="Times New Roman"/>
          <w:sz w:val="24"/>
          <w:szCs w:val="24"/>
        </w:rPr>
        <w:t>n vedere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 xml:space="preserve">necesarul de lemn de </w:t>
      </w:r>
      <w:r w:rsidR="005C3A4B" w:rsidRPr="005C3A4B">
        <w:rPr>
          <w:rFonts w:ascii="Times New Roman" w:hAnsi="Times New Roman" w:cs="Times New Roman"/>
          <w:sz w:val="24"/>
          <w:szCs w:val="24"/>
        </w:rPr>
        <w:t>foc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>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>anu</w:t>
      </w:r>
      <w:r w:rsidR="005C3A4B" w:rsidRPr="005C3A4B">
        <w:rPr>
          <w:rFonts w:ascii="Times New Roman" w:hAnsi="Times New Roman" w:cs="Times New Roman"/>
          <w:sz w:val="24"/>
          <w:szCs w:val="24"/>
        </w:rPr>
        <w:t>l 2016 conform tabelului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A4B" w:rsidRPr="005C3A4B">
        <w:rPr>
          <w:rFonts w:ascii="Times New Roman" w:hAnsi="Times New Roman" w:cs="Times New Roman"/>
          <w:sz w:val="24"/>
          <w:szCs w:val="24"/>
        </w:rPr>
        <w:t>anexat,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780"/>
        <w:gridCol w:w="1540"/>
        <w:gridCol w:w="3360"/>
      </w:tblGrid>
      <w:tr w:rsidR="005A0417" w:rsidRPr="005C3A4B" w:rsidTr="0013491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Denumire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 xml:space="preserve">Cantitate </w:t>
            </w:r>
            <w:r w:rsidR="0046032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mc</w:t>
            </w:r>
            <w:r w:rsidR="0046032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Observatii</w:t>
            </w: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31301C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Gră</w:t>
            </w:r>
            <w:r w:rsidR="005A0417" w:rsidRPr="005C3A4B">
              <w:rPr>
                <w:rFonts w:ascii="Times New Roman" w:eastAsia="Times New Roman" w:hAnsi="Times New Roman" w:cs="Times New Roman"/>
                <w:color w:val="000000"/>
              </w:rPr>
              <w:t>dina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0417" w:rsidRPr="005C3A4B">
              <w:rPr>
                <w:rFonts w:ascii="Times New Roman" w:eastAsia="Times New Roman" w:hAnsi="Times New Roman" w:cs="Times New Roman"/>
                <w:color w:val="000000"/>
              </w:rPr>
              <w:t>zoologica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Cimitir</w:t>
            </w:r>
            <w:r w:rsidR="003130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Livezeni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Cimitir Sg de Mures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Cimitir</w:t>
            </w:r>
            <w:r w:rsidR="003130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Remetea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Ajutor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C3A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C3A4B">
              <w:rPr>
                <w:rFonts w:ascii="Times New Roman" w:eastAsia="Times New Roman" w:hAnsi="Times New Roman" w:cs="Times New Roman"/>
                <w:b/>
                <w:color w:val="000000"/>
              </w:rPr>
              <w:t>281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31301C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Încă</w:t>
            </w:r>
            <w:r w:rsidR="005A0417" w:rsidRPr="005C3A4B">
              <w:rPr>
                <w:rFonts w:ascii="Times New Roman" w:eastAsia="Times New Roman" w:hAnsi="Times New Roman" w:cs="Times New Roman"/>
                <w:color w:val="000000"/>
              </w:rPr>
              <w:t>lzire sere 1 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5A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300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0417" w:rsidRPr="005C3A4B" w:rsidTr="0013491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b/>
                <w:color w:val="000000"/>
              </w:rPr>
              <w:t>Total General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b/>
                <w:color w:val="000000"/>
              </w:rPr>
              <w:t>581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17" w:rsidRPr="005C3A4B" w:rsidRDefault="005A0417" w:rsidP="0013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3A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C3A4B" w:rsidRDefault="005C3A4B" w:rsidP="005C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348" w:rsidRPr="005C3A4B" w:rsidRDefault="00E90ABF" w:rsidP="005C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t>s</w:t>
      </w:r>
      <w:r w:rsidR="005A0417" w:rsidRPr="005C3A4B">
        <w:rPr>
          <w:rFonts w:ascii="Times New Roman" w:hAnsi="Times New Roman" w:cs="Times New Roman"/>
          <w:sz w:val="24"/>
          <w:szCs w:val="24"/>
        </w:rPr>
        <w:t>-au</w:t>
      </w:r>
      <w:r w:rsidR="0031301C"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>afectuat</w:t>
      </w:r>
      <w:r w:rsidR="0031301C"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>antedevizele de exploatare</w:t>
      </w:r>
      <w:r w:rsidR="0031301C">
        <w:rPr>
          <w:rFonts w:ascii="Times New Roman" w:hAnsi="Times New Roman" w:cs="Times New Roman"/>
          <w:sz w:val="24"/>
          <w:szCs w:val="24"/>
        </w:rPr>
        <w:t xml:space="preserve"> ș</w:t>
      </w:r>
      <w:r w:rsidR="005B3A9C">
        <w:rPr>
          <w:rFonts w:ascii="Times New Roman" w:hAnsi="Times New Roman" w:cs="Times New Roman"/>
          <w:sz w:val="24"/>
          <w:szCs w:val="24"/>
        </w:rPr>
        <w:t>i transport a</w:t>
      </w:r>
      <w:r w:rsidR="005A0417" w:rsidRPr="005C3A4B">
        <w:rPr>
          <w:rFonts w:ascii="Times New Roman" w:hAnsi="Times New Roman" w:cs="Times New Roman"/>
          <w:sz w:val="24"/>
          <w:szCs w:val="24"/>
        </w:rPr>
        <w:t xml:space="preserve"> masei</w:t>
      </w:r>
      <w:r w:rsidR="0031301C">
        <w:rPr>
          <w:rFonts w:ascii="Times New Roman" w:hAnsi="Times New Roman" w:cs="Times New Roman"/>
          <w:sz w:val="24"/>
          <w:szCs w:val="24"/>
        </w:rPr>
        <w:t xml:space="preserve"> lemnoase</w:t>
      </w:r>
      <w:r w:rsidR="005B3A9C">
        <w:rPr>
          <w:rFonts w:ascii="Times New Roman" w:hAnsi="Times New Roman" w:cs="Times New Roman"/>
          <w:sz w:val="24"/>
          <w:szCs w:val="24"/>
        </w:rPr>
        <w:t>,</w:t>
      </w:r>
      <w:r w:rsidR="0031301C">
        <w:rPr>
          <w:rFonts w:ascii="Times New Roman" w:hAnsi="Times New Roman" w:cs="Times New Roman"/>
          <w:sz w:val="24"/>
          <w:szCs w:val="24"/>
        </w:rPr>
        <w:t xml:space="preserve"> î</w:t>
      </w:r>
      <w:r w:rsidR="005A0417" w:rsidRPr="005C3A4B">
        <w:rPr>
          <w:rFonts w:ascii="Times New Roman" w:hAnsi="Times New Roman" w:cs="Times New Roman"/>
          <w:sz w:val="24"/>
          <w:szCs w:val="24"/>
        </w:rPr>
        <w:t>n baza</w:t>
      </w:r>
      <w:r w:rsidR="0031301C"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>normativelor de lucrari</w:t>
      </w:r>
      <w:r w:rsidR="0031301C"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>silvice</w:t>
      </w:r>
      <w:r w:rsidR="0031301C">
        <w:rPr>
          <w:rFonts w:ascii="Times New Roman" w:hAnsi="Times New Roman" w:cs="Times New Roman"/>
          <w:sz w:val="24"/>
          <w:szCs w:val="24"/>
        </w:rPr>
        <w:t xml:space="preserve"> și</w:t>
      </w:r>
      <w:r w:rsidR="005A0417" w:rsidRPr="005C3A4B">
        <w:rPr>
          <w:rFonts w:ascii="Times New Roman" w:hAnsi="Times New Roman" w:cs="Times New Roman"/>
          <w:sz w:val="24"/>
          <w:szCs w:val="24"/>
        </w:rPr>
        <w:t xml:space="preserve"> a normelor de consum</w:t>
      </w:r>
      <w:r w:rsidR="0031301C"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>pe</w:t>
      </w:r>
      <w:r w:rsidR="0031301C">
        <w:rPr>
          <w:rFonts w:ascii="Times New Roman" w:hAnsi="Times New Roman" w:cs="Times New Roman"/>
          <w:sz w:val="24"/>
          <w:szCs w:val="24"/>
        </w:rPr>
        <w:t xml:space="preserve"> </w:t>
      </w:r>
      <w:r w:rsidR="005A0417" w:rsidRPr="005C3A4B">
        <w:rPr>
          <w:rFonts w:ascii="Times New Roman" w:hAnsi="Times New Roman" w:cs="Times New Roman"/>
          <w:sz w:val="24"/>
          <w:szCs w:val="24"/>
        </w:rPr>
        <w:t>utilaj/ora/om conform normelor</w:t>
      </w:r>
      <w:r w:rsidR="0031301C">
        <w:rPr>
          <w:rFonts w:ascii="Times New Roman" w:hAnsi="Times New Roman" w:cs="Times New Roman"/>
          <w:sz w:val="24"/>
          <w:szCs w:val="24"/>
        </w:rPr>
        <w:t xml:space="preserve"> silvice în vigoare, î</w:t>
      </w:r>
      <w:r w:rsidR="005A0417" w:rsidRPr="005C3A4B">
        <w:rPr>
          <w:rFonts w:ascii="Times New Roman" w:hAnsi="Times New Roman" w:cs="Times New Roman"/>
          <w:sz w:val="24"/>
          <w:szCs w:val="24"/>
        </w:rPr>
        <w:t>mpreuna</w:t>
      </w:r>
      <w:r w:rsidR="0031301C">
        <w:rPr>
          <w:rFonts w:ascii="Times New Roman" w:hAnsi="Times New Roman" w:cs="Times New Roman"/>
          <w:sz w:val="24"/>
          <w:szCs w:val="24"/>
        </w:rPr>
        <w:t xml:space="preserve"> cu Ocolul Silvic Tî</w:t>
      </w:r>
      <w:r w:rsidR="005A0417" w:rsidRPr="005C3A4B">
        <w:rPr>
          <w:rFonts w:ascii="Times New Roman" w:hAnsi="Times New Roman" w:cs="Times New Roman"/>
          <w:sz w:val="24"/>
          <w:szCs w:val="24"/>
        </w:rPr>
        <w:t>rgu</w:t>
      </w:r>
      <w:r w:rsidR="0031301C">
        <w:rPr>
          <w:rFonts w:ascii="Times New Roman" w:hAnsi="Times New Roman" w:cs="Times New Roman"/>
          <w:sz w:val="24"/>
          <w:szCs w:val="24"/>
        </w:rPr>
        <w:t xml:space="preserve">-Mures </w:t>
      </w:r>
      <w:r w:rsidR="005B3A9C">
        <w:rPr>
          <w:rFonts w:ascii="Times New Roman" w:hAnsi="Times New Roman" w:cs="Times New Roman"/>
          <w:sz w:val="24"/>
          <w:szCs w:val="24"/>
        </w:rPr>
        <w:t xml:space="preserve">pentru </w:t>
      </w:r>
      <w:r w:rsidR="0031301C">
        <w:rPr>
          <w:rFonts w:ascii="Times New Roman" w:hAnsi="Times New Roman" w:cs="Times New Roman"/>
          <w:sz w:val="24"/>
          <w:szCs w:val="24"/>
        </w:rPr>
        <w:t>10</w:t>
      </w:r>
      <w:r w:rsidR="005A0417" w:rsidRPr="005C3A4B">
        <w:rPr>
          <w:rFonts w:ascii="Times New Roman" w:hAnsi="Times New Roman" w:cs="Times New Roman"/>
          <w:sz w:val="24"/>
          <w:szCs w:val="24"/>
        </w:rPr>
        <w:t xml:space="preserve"> partizi de exploatare</w:t>
      </w:r>
      <w:r w:rsidR="0031301C">
        <w:rPr>
          <w:rFonts w:ascii="Times New Roman" w:hAnsi="Times New Roman" w:cs="Times New Roman"/>
          <w:sz w:val="24"/>
          <w:szCs w:val="24"/>
        </w:rPr>
        <w:t xml:space="preserve"> (prezentate î</w:t>
      </w:r>
      <w:r w:rsidR="00876DCC">
        <w:rPr>
          <w:rFonts w:ascii="Times New Roman" w:hAnsi="Times New Roman" w:cs="Times New Roman"/>
          <w:sz w:val="24"/>
          <w:szCs w:val="24"/>
        </w:rPr>
        <w:t>n anexă</w:t>
      </w:r>
      <w:r w:rsidR="006F5FA3" w:rsidRPr="005C3A4B">
        <w:rPr>
          <w:rFonts w:ascii="Times New Roman" w:hAnsi="Times New Roman" w:cs="Times New Roman"/>
          <w:sz w:val="24"/>
          <w:szCs w:val="24"/>
        </w:rPr>
        <w:t>)</w:t>
      </w:r>
      <w:r w:rsidR="005A0417" w:rsidRPr="005C3A4B">
        <w:rPr>
          <w:rFonts w:ascii="Times New Roman" w:hAnsi="Times New Roman" w:cs="Times New Roman"/>
          <w:sz w:val="24"/>
          <w:szCs w:val="24"/>
        </w:rPr>
        <w:t xml:space="preserve">, </w:t>
      </w:r>
      <w:r w:rsidR="00D303A3">
        <w:rPr>
          <w:rFonts w:ascii="Times New Roman" w:hAnsi="Times New Roman" w:cs="Times New Roman"/>
          <w:sz w:val="24"/>
          <w:szCs w:val="24"/>
        </w:rPr>
        <w:t>coroborate cu</w:t>
      </w:r>
      <w:r w:rsidR="000D74AF">
        <w:rPr>
          <w:rFonts w:ascii="Times New Roman" w:hAnsi="Times New Roman" w:cs="Times New Roman"/>
          <w:sz w:val="24"/>
          <w:szCs w:val="24"/>
        </w:rPr>
        <w:t xml:space="preserve"> preț</w:t>
      </w:r>
      <w:r w:rsidR="00D303A3">
        <w:rPr>
          <w:rFonts w:ascii="Times New Roman" w:hAnsi="Times New Roman" w:cs="Times New Roman"/>
          <w:sz w:val="24"/>
          <w:szCs w:val="24"/>
        </w:rPr>
        <w:t xml:space="preserve">urile de licitatie a firmelor de exploatare,  </w:t>
      </w:r>
      <w:r w:rsidR="006F5FA3" w:rsidRPr="005C3A4B">
        <w:rPr>
          <w:rFonts w:ascii="Times New Roman" w:hAnsi="Times New Roman" w:cs="Times New Roman"/>
          <w:sz w:val="24"/>
          <w:szCs w:val="24"/>
        </w:rPr>
        <w:t>centralizate</w:t>
      </w:r>
      <w:r w:rsidR="005A0417" w:rsidRPr="005C3A4B">
        <w:rPr>
          <w:rFonts w:ascii="Times New Roman" w:hAnsi="Times New Roman" w:cs="Times New Roman"/>
          <w:sz w:val="24"/>
          <w:szCs w:val="24"/>
        </w:rPr>
        <w:t xml:space="preserve"> in urmatorul</w:t>
      </w:r>
      <w:r w:rsidR="0031301C">
        <w:rPr>
          <w:rFonts w:ascii="Times New Roman" w:hAnsi="Times New Roman" w:cs="Times New Roman"/>
          <w:sz w:val="24"/>
          <w:szCs w:val="24"/>
        </w:rPr>
        <w:t xml:space="preserve"> </w:t>
      </w:r>
      <w:r w:rsidR="006F5FA3" w:rsidRPr="005C3A4B">
        <w:rPr>
          <w:rFonts w:ascii="Times New Roman" w:hAnsi="Times New Roman" w:cs="Times New Roman"/>
          <w:sz w:val="24"/>
          <w:szCs w:val="24"/>
        </w:rPr>
        <w:t>tab</w:t>
      </w:r>
      <w:r w:rsidR="005A0417" w:rsidRPr="005C3A4B">
        <w:rPr>
          <w:rFonts w:ascii="Times New Roman" w:hAnsi="Times New Roman" w:cs="Times New Roman"/>
          <w:sz w:val="24"/>
          <w:szCs w:val="24"/>
        </w:rPr>
        <w:t>e</w:t>
      </w:r>
      <w:r w:rsidR="006F5FA3" w:rsidRPr="005C3A4B">
        <w:rPr>
          <w:rFonts w:ascii="Times New Roman" w:hAnsi="Times New Roman" w:cs="Times New Roman"/>
          <w:sz w:val="24"/>
          <w:szCs w:val="24"/>
        </w:rPr>
        <w:t>l</w:t>
      </w:r>
      <w:r w:rsidR="005A0417" w:rsidRPr="005C3A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1620"/>
        <w:gridCol w:w="3420"/>
      </w:tblGrid>
      <w:tr w:rsidR="0023366D" w:rsidRPr="005C3A4B" w:rsidTr="00E37033">
        <w:tc>
          <w:tcPr>
            <w:tcW w:w="2394" w:type="dxa"/>
            <w:vAlign w:val="center"/>
          </w:tcPr>
          <w:p w:rsidR="0023366D" w:rsidRPr="005C3A4B" w:rsidRDefault="0023366D" w:rsidP="008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</w:rPr>
              <w:t>Partida</w:t>
            </w:r>
          </w:p>
        </w:tc>
        <w:tc>
          <w:tcPr>
            <w:tcW w:w="2394" w:type="dxa"/>
            <w:vAlign w:val="center"/>
          </w:tcPr>
          <w:p w:rsidR="0023366D" w:rsidRPr="005C3A4B" w:rsidRDefault="0023366D" w:rsidP="008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</w:rPr>
              <w:t>Cantitate de exploatat</w:t>
            </w:r>
          </w:p>
        </w:tc>
        <w:tc>
          <w:tcPr>
            <w:tcW w:w="1620" w:type="dxa"/>
            <w:vAlign w:val="center"/>
          </w:tcPr>
          <w:p w:rsidR="0023366D" w:rsidRPr="005C3A4B" w:rsidRDefault="00876DCC" w:rsidP="008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r w:rsidR="0023366D" w:rsidRPr="005C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antedeviz </w:t>
            </w:r>
            <w:r w:rsidR="0023366D" w:rsidRPr="005C3A4B">
              <w:rPr>
                <w:rFonts w:ascii="Times New Roman" w:hAnsi="Times New Roman" w:cs="Times New Roman"/>
                <w:sz w:val="24"/>
                <w:szCs w:val="24"/>
              </w:rPr>
              <w:t>explotare/mc</w:t>
            </w:r>
          </w:p>
        </w:tc>
        <w:tc>
          <w:tcPr>
            <w:tcW w:w="3420" w:type="dxa"/>
            <w:vAlign w:val="center"/>
          </w:tcPr>
          <w:p w:rsidR="0023366D" w:rsidRPr="005C3A4B" w:rsidRDefault="0083727F" w:rsidP="008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Pret maxim - exploatare</w:t>
            </w:r>
          </w:p>
        </w:tc>
      </w:tr>
      <w:tr w:rsidR="00D303A3" w:rsidRPr="005C3A4B" w:rsidTr="003173E5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52,20</w:t>
            </w:r>
          </w:p>
        </w:tc>
        <w:tc>
          <w:tcPr>
            <w:tcW w:w="3420" w:type="dxa"/>
            <w:vMerge w:val="restart"/>
            <w:vAlign w:val="center"/>
          </w:tcPr>
          <w:p w:rsidR="00D303A3" w:rsidRPr="005C3A4B" w:rsidRDefault="003173E5" w:rsidP="003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RON</w:t>
            </w: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6863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46,28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44,31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42,27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303A3" w:rsidRPr="005C3A4B" w:rsidTr="00E37033">
        <w:tc>
          <w:tcPr>
            <w:tcW w:w="2394" w:type="dxa"/>
          </w:tcPr>
          <w:p w:rsidR="00D303A3" w:rsidRPr="005C3A4B" w:rsidRDefault="00D303A3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394" w:type="dxa"/>
          </w:tcPr>
          <w:p w:rsidR="00D303A3" w:rsidRPr="005C3A4B" w:rsidRDefault="00D303A3" w:rsidP="00AE0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D303A3" w:rsidRPr="005C3A4B" w:rsidRDefault="00D303A3" w:rsidP="00E3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3420" w:type="dxa"/>
            <w:vMerge/>
          </w:tcPr>
          <w:p w:rsidR="00D303A3" w:rsidRPr="005C3A4B" w:rsidRDefault="00D303A3" w:rsidP="006469F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3A9C" w:rsidRPr="005C3A4B" w:rsidTr="00E37033">
        <w:tc>
          <w:tcPr>
            <w:tcW w:w="2394" w:type="dxa"/>
          </w:tcPr>
          <w:p w:rsidR="005B3A9C" w:rsidRPr="005C3A4B" w:rsidRDefault="005B3A9C" w:rsidP="0061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4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5B3A9C" w:rsidRPr="005C3A4B" w:rsidRDefault="005B3A9C" w:rsidP="00AE04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1620" w:type="dxa"/>
            <w:vAlign w:val="bottom"/>
          </w:tcPr>
          <w:p w:rsidR="005B3A9C" w:rsidRPr="005C3A4B" w:rsidRDefault="005B3A9C" w:rsidP="00615F6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20" w:type="dxa"/>
          </w:tcPr>
          <w:p w:rsidR="005B3A9C" w:rsidRPr="005C3A4B" w:rsidRDefault="005B3A9C" w:rsidP="006469F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A0417" w:rsidRPr="005C3A4B" w:rsidRDefault="005A0417" w:rsidP="006469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9C" w:rsidRPr="005C3A4B" w:rsidRDefault="005B3A9C" w:rsidP="005B3A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lastRenderedPageBreak/>
        <w:t>La aceste</w:t>
      </w:r>
      <w:r>
        <w:rPr>
          <w:rFonts w:ascii="Times New Roman" w:hAnsi="Times New Roman" w:cs="Times New Roman"/>
          <w:sz w:val="24"/>
          <w:szCs w:val="24"/>
        </w:rPr>
        <w:t xml:space="preserve"> prețuri se adaugă preț încă</w:t>
      </w:r>
      <w:r w:rsidRPr="005C3A4B">
        <w:rPr>
          <w:rFonts w:ascii="Times New Roman" w:hAnsi="Times New Roman" w:cs="Times New Roman"/>
          <w:sz w:val="24"/>
          <w:szCs w:val="24"/>
        </w:rPr>
        <w:t>rcare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A4B">
        <w:rPr>
          <w:rFonts w:ascii="Times New Roman" w:hAnsi="Times New Roman" w:cs="Times New Roman"/>
          <w:sz w:val="24"/>
          <w:szCs w:val="24"/>
        </w:rPr>
        <w:t>mijloc auto, tra</w:t>
      </w:r>
      <w:r>
        <w:rPr>
          <w:rFonts w:ascii="Times New Roman" w:hAnsi="Times New Roman" w:cs="Times New Roman"/>
          <w:sz w:val="24"/>
          <w:szCs w:val="24"/>
        </w:rPr>
        <w:t>nsport (aproximativ 10 km) descă</w:t>
      </w:r>
      <w:r w:rsidRPr="005C3A4B">
        <w:rPr>
          <w:rFonts w:ascii="Times New Roman" w:hAnsi="Times New Roman" w:cs="Times New Roman"/>
          <w:sz w:val="24"/>
          <w:szCs w:val="24"/>
        </w:rPr>
        <w:t>rcare</w:t>
      </w:r>
      <w:r>
        <w:rPr>
          <w:rFonts w:ascii="Times New Roman" w:hAnsi="Times New Roman" w:cs="Times New Roman"/>
          <w:sz w:val="24"/>
          <w:szCs w:val="24"/>
        </w:rPr>
        <w:t xml:space="preserve"> depozit -  20 RON/tonă preț practicat î</w:t>
      </w:r>
      <w:r w:rsidRPr="005C3A4B">
        <w:rPr>
          <w:rFonts w:ascii="Times New Roman" w:hAnsi="Times New Roman" w:cs="Times New Roman"/>
          <w:sz w:val="24"/>
          <w:szCs w:val="24"/>
        </w:rPr>
        <w:t>n exploatarea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A4B">
        <w:rPr>
          <w:rFonts w:ascii="Times New Roman" w:hAnsi="Times New Roman" w:cs="Times New Roman"/>
          <w:sz w:val="24"/>
          <w:szCs w:val="24"/>
        </w:rPr>
        <w:t>forestiera.</w:t>
      </w:r>
    </w:p>
    <w:p w:rsidR="005B3A9C" w:rsidRPr="005C3A4B" w:rsidRDefault="005B3A9C" w:rsidP="005B3A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t xml:space="preserve"> 1 Metru cub = 1.15 Tone. </w:t>
      </w:r>
      <w:bookmarkStart w:id="0" w:name="_GoBack"/>
      <w:bookmarkEnd w:id="0"/>
    </w:p>
    <w:p w:rsidR="005B3A9C" w:rsidRPr="005C3A4B" w:rsidRDefault="005B3A9C" w:rsidP="005B3A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t>Pret transport /metru cub = 17.40 RON. Pre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C3A4B">
        <w:rPr>
          <w:rFonts w:ascii="Times New Roman" w:hAnsi="Times New Roman" w:cs="Times New Roman"/>
          <w:sz w:val="24"/>
          <w:szCs w:val="24"/>
        </w:rPr>
        <w:t>urile nu includ TVA</w:t>
      </w:r>
    </w:p>
    <w:p w:rsidR="005B3A9C" w:rsidRPr="005C3A4B" w:rsidRDefault="005B3A9C" w:rsidP="005B3A9C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</w:p>
    <w:p w:rsidR="005B3A9C" w:rsidRPr="005C3A4B" w:rsidRDefault="005B3A9C" w:rsidP="005B3A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A4B">
        <w:rPr>
          <w:rFonts w:ascii="Times New Roman" w:hAnsi="Times New Roman" w:cs="Times New Roman"/>
          <w:sz w:val="24"/>
          <w:szCs w:val="24"/>
        </w:rPr>
        <w:t>Propunem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A4B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C3A4B">
        <w:rPr>
          <w:rFonts w:ascii="Times New Roman" w:hAnsi="Times New Roman" w:cs="Times New Roman"/>
          <w:sz w:val="24"/>
          <w:szCs w:val="24"/>
        </w:rPr>
        <w:t xml:space="preserve"> maxim de exploatare</w:t>
      </w:r>
      <w:r>
        <w:rPr>
          <w:rFonts w:ascii="Times New Roman" w:hAnsi="Times New Roman" w:cs="Times New Roman"/>
          <w:sz w:val="24"/>
          <w:szCs w:val="24"/>
        </w:rPr>
        <w:t xml:space="preserve"> ș</w:t>
      </w:r>
      <w:r w:rsidRPr="005C3A4B">
        <w:rPr>
          <w:rFonts w:ascii="Times New Roman" w:hAnsi="Times New Roman" w:cs="Times New Roman"/>
          <w:sz w:val="24"/>
          <w:szCs w:val="24"/>
        </w:rPr>
        <w:t xml:space="preserve">i transport </w:t>
      </w:r>
      <w:r w:rsidR="003173E5">
        <w:rPr>
          <w:rFonts w:ascii="Times New Roman" w:eastAsia="Calibri" w:hAnsi="Times New Roman" w:cs="Times New Roman"/>
          <w:b/>
        </w:rPr>
        <w:t xml:space="preserve">84 </w:t>
      </w:r>
      <w:r w:rsidRPr="005C3A4B">
        <w:rPr>
          <w:rFonts w:ascii="Times New Roman" w:eastAsia="Calibri" w:hAnsi="Times New Roman" w:cs="Times New Roman"/>
          <w:b/>
        </w:rPr>
        <w:t>RON + TVA.</w:t>
      </w:r>
    </w:p>
    <w:p w:rsidR="00E90ABF" w:rsidRPr="005C3A4B" w:rsidRDefault="00E90ABF" w:rsidP="00E90ABF">
      <w:pPr>
        <w:rPr>
          <w:rFonts w:ascii="Times New Roman" w:hAnsi="Times New Roman" w:cs="Times New Roman"/>
          <w:sz w:val="28"/>
          <w:szCs w:val="28"/>
        </w:rPr>
      </w:pPr>
    </w:p>
    <w:p w:rsidR="00E90ABF" w:rsidRPr="005C3A4B" w:rsidRDefault="00E90ABF" w:rsidP="00E90ABF">
      <w:pPr>
        <w:rPr>
          <w:rFonts w:ascii="Times New Roman" w:hAnsi="Times New Roman" w:cs="Times New Roman"/>
          <w:sz w:val="28"/>
          <w:szCs w:val="28"/>
        </w:rPr>
      </w:pPr>
    </w:p>
    <w:p w:rsidR="00E90ABF" w:rsidRPr="005C3A4B" w:rsidRDefault="00E90ABF" w:rsidP="00E90ABF">
      <w:pPr>
        <w:rPr>
          <w:rFonts w:ascii="Times New Roman" w:hAnsi="Times New Roman" w:cs="Times New Roman"/>
          <w:b/>
          <w:sz w:val="28"/>
          <w:szCs w:val="28"/>
        </w:rPr>
      </w:pPr>
    </w:p>
    <w:p w:rsidR="006E1427" w:rsidRPr="005C3A4B" w:rsidRDefault="005C3A4B" w:rsidP="005C3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Director ASPZV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33A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1427" w:rsidRPr="005C3A4B">
        <w:rPr>
          <w:rFonts w:ascii="Times New Roman" w:hAnsi="Times New Roman" w:cs="Times New Roman"/>
          <w:b/>
          <w:sz w:val="28"/>
          <w:szCs w:val="28"/>
        </w:rPr>
        <w:t>Intocmit</w:t>
      </w:r>
    </w:p>
    <w:p w:rsidR="006E1427" w:rsidRPr="005C3A4B" w:rsidRDefault="006E1427" w:rsidP="005C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4B">
        <w:rPr>
          <w:rFonts w:ascii="Times New Roman" w:hAnsi="Times New Roman" w:cs="Times New Roman"/>
          <w:b/>
          <w:sz w:val="28"/>
          <w:szCs w:val="28"/>
        </w:rPr>
        <w:t>Ing</w:t>
      </w:r>
      <w:r w:rsidR="00795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4B">
        <w:rPr>
          <w:rFonts w:ascii="Times New Roman" w:hAnsi="Times New Roman" w:cs="Times New Roman"/>
          <w:b/>
          <w:sz w:val="28"/>
          <w:szCs w:val="28"/>
        </w:rPr>
        <w:t>AncaTeban</w:t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</w:r>
      <w:r w:rsidRPr="005C3A4B">
        <w:rPr>
          <w:rFonts w:ascii="Times New Roman" w:hAnsi="Times New Roman" w:cs="Times New Roman"/>
          <w:b/>
          <w:sz w:val="28"/>
          <w:szCs w:val="28"/>
        </w:rPr>
        <w:tab/>
        <w:t>ing. Titus Rosca</w:t>
      </w:r>
    </w:p>
    <w:p w:rsidR="00E90ABF" w:rsidRPr="005C3A4B" w:rsidRDefault="00E90ABF" w:rsidP="005C3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A4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D37CC" w:rsidRDefault="004D37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57570" cy="8200390"/>
            <wp:effectExtent l="19050" t="0" r="5080" b="0"/>
            <wp:docPr id="1" name="Picture 0" descr="centralizator A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izator AP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820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C3A4B" w:rsidRPr="00771177" w:rsidRDefault="005C3A4B" w:rsidP="005C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 O M Â N I A</w:t>
      </w:r>
    </w:p>
    <w:p w:rsidR="005C3A4B" w:rsidRPr="00771177" w:rsidRDefault="005C3A4B" w:rsidP="005C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>JUDEŢUL MUREŞ</w:t>
      </w: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ab/>
        <w:t>Proiect</w:t>
      </w:r>
    </w:p>
    <w:p w:rsidR="005C3A4B" w:rsidRPr="00771177" w:rsidRDefault="005C3A4B" w:rsidP="005C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>CONSILIUL LOCAL MUNICIPAL TÎRGU MUREŞ</w:t>
      </w:r>
    </w:p>
    <w:p w:rsidR="005C3A4B" w:rsidRPr="00771177" w:rsidRDefault="005C3A4B" w:rsidP="005C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A4B" w:rsidRPr="00771177" w:rsidRDefault="005C3A4B" w:rsidP="005C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A4B" w:rsidRPr="00771177" w:rsidRDefault="005C3A4B" w:rsidP="005C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A4B" w:rsidRPr="00771177" w:rsidRDefault="005C3A4B" w:rsidP="005C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>H O T Ă R Â R E A   nr. _______</w:t>
      </w:r>
    </w:p>
    <w:p w:rsidR="005C3A4B" w:rsidRPr="00771177" w:rsidRDefault="005C3A4B" w:rsidP="005C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177">
        <w:rPr>
          <w:rFonts w:ascii="Times New Roman" w:eastAsia="Times New Roman" w:hAnsi="Times New Roman" w:cs="Times New Roman"/>
          <w:b/>
          <w:sz w:val="24"/>
          <w:szCs w:val="24"/>
        </w:rPr>
        <w:t xml:space="preserve"> din ____________________2016</w:t>
      </w:r>
    </w:p>
    <w:p w:rsidR="00BD4390" w:rsidRPr="00771177" w:rsidRDefault="00BD4390" w:rsidP="00BD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390" w:rsidRPr="00771177" w:rsidRDefault="00BD4390" w:rsidP="00BD43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</w:rPr>
        <w:t xml:space="preserve">privind aprobarea preţului  </w:t>
      </w:r>
      <w:r w:rsidR="00E90ABF" w:rsidRPr="00771177">
        <w:rPr>
          <w:rFonts w:ascii="Times New Roman" w:eastAsia="Calibri" w:hAnsi="Times New Roman" w:cs="Times New Roman"/>
          <w:b/>
          <w:sz w:val="24"/>
          <w:szCs w:val="24"/>
        </w:rPr>
        <w:t>maxim</w:t>
      </w:r>
      <w:r w:rsidRPr="00771177">
        <w:rPr>
          <w:rFonts w:ascii="Times New Roman" w:eastAsia="Calibri" w:hAnsi="Times New Roman" w:cs="Times New Roman"/>
          <w:b/>
          <w:sz w:val="24"/>
          <w:szCs w:val="24"/>
        </w:rPr>
        <w:t xml:space="preserve"> de pornire la licitatie, a </w:t>
      </w:r>
      <w:r w:rsidR="0031301C">
        <w:rPr>
          <w:rFonts w:ascii="Times New Roman" w:eastAsia="Calibri" w:hAnsi="Times New Roman" w:cs="Times New Roman"/>
          <w:b/>
          <w:sz w:val="24"/>
          <w:szCs w:val="24"/>
        </w:rPr>
        <w:t>exploatării ș</w:t>
      </w:r>
      <w:r w:rsidR="00E90ABF" w:rsidRPr="00771177">
        <w:rPr>
          <w:rFonts w:ascii="Times New Roman" w:eastAsia="Calibri" w:hAnsi="Times New Roman" w:cs="Times New Roman"/>
          <w:b/>
          <w:sz w:val="24"/>
          <w:szCs w:val="24"/>
        </w:rPr>
        <w:t xml:space="preserve">i transportului </w:t>
      </w:r>
      <w:r w:rsidRPr="00771177">
        <w:rPr>
          <w:rFonts w:ascii="Times New Roman" w:eastAsia="Calibri" w:hAnsi="Times New Roman" w:cs="Times New Roman"/>
          <w:b/>
          <w:sz w:val="24"/>
          <w:szCs w:val="24"/>
        </w:rPr>
        <w:t xml:space="preserve">masei lemnoase ce urmează a fi recoltată în anul 2016, din fondul forestier proprietate a Municipiului Tîrgu Mureş </w:t>
      </w:r>
    </w:p>
    <w:p w:rsidR="00BD4390" w:rsidRPr="00771177" w:rsidRDefault="00BD4390" w:rsidP="005C3A4B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1177">
        <w:rPr>
          <w:rFonts w:ascii="Times New Roman" w:eastAsia="Calibri" w:hAnsi="Times New Roman" w:cs="Times New Roman"/>
          <w:b/>
          <w:i/>
          <w:sz w:val="24"/>
          <w:szCs w:val="24"/>
        </w:rPr>
        <w:t>Consiliul local municipal Tîrgu Mureş, întrunit în şedinţă ordinară de lucru,</w:t>
      </w:r>
    </w:p>
    <w:p w:rsidR="00BD4390" w:rsidRPr="00771177" w:rsidRDefault="00BD4390" w:rsidP="00BD439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177">
        <w:rPr>
          <w:rFonts w:ascii="Times New Roman" w:eastAsia="Calibri" w:hAnsi="Times New Roman" w:cs="Times New Roman"/>
          <w:sz w:val="24"/>
          <w:szCs w:val="24"/>
        </w:rPr>
        <w:t xml:space="preserve">Văzând Expunerea de </w:t>
      </w:r>
      <w:r w:rsidRPr="0031301C">
        <w:rPr>
          <w:rFonts w:ascii="Times New Roman" w:eastAsia="Calibri" w:hAnsi="Times New Roman" w:cs="Times New Roman"/>
          <w:b/>
          <w:sz w:val="24"/>
          <w:szCs w:val="24"/>
        </w:rPr>
        <w:t>motive nr.</w:t>
      </w:r>
      <w:r w:rsidR="004D37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1CB7">
        <w:rPr>
          <w:rFonts w:ascii="Times New Roman" w:hAnsi="Times New Roman" w:cs="Times New Roman"/>
          <w:b/>
          <w:sz w:val="24"/>
          <w:szCs w:val="24"/>
        </w:rPr>
        <w:t>1111</w:t>
      </w:r>
      <w:r w:rsidRPr="0031301C">
        <w:rPr>
          <w:rFonts w:ascii="Times New Roman" w:eastAsia="Calibri" w:hAnsi="Times New Roman" w:cs="Times New Roman"/>
          <w:b/>
          <w:sz w:val="24"/>
          <w:szCs w:val="24"/>
        </w:rPr>
        <w:t xml:space="preserve"> din </w:t>
      </w:r>
      <w:r w:rsidR="005C3A4B" w:rsidRPr="0031301C">
        <w:rPr>
          <w:rFonts w:ascii="Times New Roman" w:eastAsia="Calibri" w:hAnsi="Times New Roman" w:cs="Times New Roman"/>
          <w:b/>
          <w:sz w:val="24"/>
          <w:szCs w:val="24"/>
        </w:rPr>
        <w:t>data de</w:t>
      </w:r>
      <w:r w:rsidR="007955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1CB7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31301C">
        <w:rPr>
          <w:rFonts w:ascii="Times New Roman" w:hAnsi="Times New Roman" w:cs="Times New Roman"/>
          <w:b/>
          <w:sz w:val="24"/>
          <w:szCs w:val="24"/>
        </w:rPr>
        <w:t>.0</w:t>
      </w:r>
      <w:r w:rsidR="005F1CB7">
        <w:rPr>
          <w:rFonts w:ascii="Times New Roman" w:hAnsi="Times New Roman" w:cs="Times New Roman"/>
          <w:b/>
          <w:sz w:val="24"/>
          <w:szCs w:val="24"/>
        </w:rPr>
        <w:t>7</w:t>
      </w:r>
      <w:r w:rsidRPr="0031301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1301C">
        <w:rPr>
          <w:rFonts w:ascii="Times New Roman" w:hAnsi="Times New Roman" w:cs="Times New Roman"/>
          <w:b/>
          <w:sz w:val="24"/>
          <w:szCs w:val="24"/>
        </w:rPr>
        <w:t>2016</w:t>
      </w:r>
      <w:r w:rsidRPr="00771177">
        <w:rPr>
          <w:rFonts w:ascii="Times New Roman" w:eastAsia="Calibri" w:hAnsi="Times New Roman" w:cs="Times New Roman"/>
          <w:sz w:val="24"/>
          <w:szCs w:val="24"/>
        </w:rPr>
        <w:t xml:space="preserve">, privind aprobarea preţului </w:t>
      </w:r>
      <w:r w:rsidR="00E90ABF" w:rsidRPr="00771177">
        <w:rPr>
          <w:rFonts w:ascii="Times New Roman" w:eastAsia="Calibri" w:hAnsi="Times New Roman" w:cs="Times New Roman"/>
          <w:sz w:val="24"/>
          <w:szCs w:val="24"/>
        </w:rPr>
        <w:t>maxim</w:t>
      </w:r>
      <w:r w:rsidRPr="00771177">
        <w:rPr>
          <w:rFonts w:ascii="Times New Roman" w:eastAsia="Calibri" w:hAnsi="Times New Roman" w:cs="Times New Roman"/>
          <w:sz w:val="24"/>
          <w:szCs w:val="24"/>
        </w:rPr>
        <w:t xml:space="preserve"> de pornire la licitatie, a</w:t>
      </w:r>
      <w:r w:rsidR="00E90ABF" w:rsidRPr="00771177">
        <w:rPr>
          <w:rFonts w:ascii="Times New Roman" w:eastAsia="Calibri" w:hAnsi="Times New Roman" w:cs="Times New Roman"/>
          <w:sz w:val="24"/>
          <w:szCs w:val="24"/>
        </w:rPr>
        <w:t xml:space="preserve"> exploat</w:t>
      </w:r>
      <w:r w:rsidR="005C3A4B" w:rsidRPr="00771177">
        <w:rPr>
          <w:rFonts w:ascii="Times New Roman" w:eastAsia="Calibri" w:hAnsi="Times New Roman" w:cs="Times New Roman"/>
          <w:sz w:val="24"/>
          <w:szCs w:val="24"/>
        </w:rPr>
        <w:t>ă</w:t>
      </w:r>
      <w:r w:rsidR="00E90ABF" w:rsidRPr="00771177">
        <w:rPr>
          <w:rFonts w:ascii="Times New Roman" w:eastAsia="Calibri" w:hAnsi="Times New Roman" w:cs="Times New Roman"/>
          <w:sz w:val="24"/>
          <w:szCs w:val="24"/>
        </w:rPr>
        <w:t xml:space="preserve">rii </w:t>
      </w:r>
      <w:r w:rsidR="005C3A4B" w:rsidRPr="00771177">
        <w:rPr>
          <w:rFonts w:ascii="Times New Roman" w:eastAsia="Calibri" w:hAnsi="Times New Roman" w:cs="Times New Roman"/>
          <w:sz w:val="24"/>
          <w:szCs w:val="24"/>
        </w:rPr>
        <w:t>ş</w:t>
      </w:r>
      <w:r w:rsidR="00E90ABF" w:rsidRPr="00771177">
        <w:rPr>
          <w:rFonts w:ascii="Times New Roman" w:eastAsia="Calibri" w:hAnsi="Times New Roman" w:cs="Times New Roman"/>
          <w:sz w:val="24"/>
          <w:szCs w:val="24"/>
        </w:rPr>
        <w:t xml:space="preserve">i transportului </w:t>
      </w:r>
      <w:r w:rsidRPr="00771177">
        <w:rPr>
          <w:rFonts w:ascii="Times New Roman" w:eastAsia="Calibri" w:hAnsi="Times New Roman" w:cs="Times New Roman"/>
          <w:sz w:val="24"/>
          <w:szCs w:val="24"/>
        </w:rPr>
        <w:t xml:space="preserve"> masei lemnoase ce urmează a fi recoltată în anul 2016, din fondul forestier proprietate a </w:t>
      </w:r>
      <w:r w:rsidR="005C3A4B" w:rsidRPr="00771177">
        <w:rPr>
          <w:rFonts w:ascii="Times New Roman" w:eastAsia="Calibri" w:hAnsi="Times New Roman" w:cs="Times New Roman"/>
          <w:sz w:val="24"/>
          <w:szCs w:val="24"/>
        </w:rPr>
        <w:t>m</w:t>
      </w:r>
      <w:r w:rsidRPr="00771177">
        <w:rPr>
          <w:rFonts w:ascii="Times New Roman" w:eastAsia="Calibri" w:hAnsi="Times New Roman" w:cs="Times New Roman"/>
          <w:sz w:val="24"/>
          <w:szCs w:val="24"/>
        </w:rPr>
        <w:t>unicipiului Tîrgu</w:t>
      </w:r>
      <w:r w:rsidR="005C3A4B" w:rsidRPr="00771177">
        <w:rPr>
          <w:rFonts w:ascii="Times New Roman" w:eastAsia="Calibri" w:hAnsi="Times New Roman" w:cs="Times New Roman"/>
          <w:sz w:val="24"/>
          <w:szCs w:val="24"/>
        </w:rPr>
        <w:t>-</w:t>
      </w:r>
      <w:r w:rsidRPr="00771177">
        <w:rPr>
          <w:rFonts w:ascii="Times New Roman" w:eastAsia="Calibri" w:hAnsi="Times New Roman" w:cs="Times New Roman"/>
          <w:sz w:val="24"/>
          <w:szCs w:val="24"/>
        </w:rPr>
        <w:t xml:space="preserve"> Mureş, prezentată de Administraţia Serelor, Parcurilor şi Zonelor Verzi</w:t>
      </w:r>
      <w:r w:rsidR="005C3A4B" w:rsidRPr="0077117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4390" w:rsidRDefault="00BD4390" w:rsidP="00BD43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77">
        <w:rPr>
          <w:rFonts w:ascii="Times New Roman" w:eastAsia="Calibri" w:hAnsi="Times New Roman" w:cs="Times New Roman"/>
          <w:sz w:val="24"/>
          <w:szCs w:val="24"/>
        </w:rPr>
        <w:tab/>
        <w:t>În temeiul prevederilor art. 36, alin. (1), alin. (2), lit. „b”, „c”, „d”</w:t>
      </w:r>
      <w:r w:rsidR="005C3A4B" w:rsidRPr="00771177">
        <w:rPr>
          <w:rFonts w:ascii="Times New Roman" w:eastAsia="Calibri" w:hAnsi="Times New Roman" w:cs="Times New Roman"/>
          <w:sz w:val="24"/>
          <w:szCs w:val="24"/>
        </w:rPr>
        <w:t xml:space="preserve">, art. 45 alin (1) </w:t>
      </w:r>
      <w:r w:rsidRPr="00771177">
        <w:rPr>
          <w:rFonts w:ascii="Times New Roman" w:eastAsia="Calibri" w:hAnsi="Times New Roman" w:cs="Times New Roman"/>
          <w:sz w:val="24"/>
          <w:szCs w:val="24"/>
        </w:rPr>
        <w:t xml:space="preserve"> şi art. 115, alin. (1), lit. „b” din Legea nr. 215/2001 privind administraţia publică locală, republicată, </w:t>
      </w:r>
    </w:p>
    <w:p w:rsidR="00BD4390" w:rsidRDefault="00BD4390" w:rsidP="005C3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</w:rPr>
        <w:t>H o t ă r ă ş t e :</w:t>
      </w:r>
    </w:p>
    <w:p w:rsidR="00771177" w:rsidRPr="00771177" w:rsidRDefault="00771177" w:rsidP="005C3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390" w:rsidRDefault="00BD4390" w:rsidP="00BD4390">
      <w:pPr>
        <w:pStyle w:val="BodyTextIndent"/>
        <w:ind w:left="0"/>
        <w:rPr>
          <w:b w:val="0"/>
          <w:sz w:val="24"/>
        </w:rPr>
      </w:pPr>
      <w:r w:rsidRPr="00771177">
        <w:rPr>
          <w:sz w:val="24"/>
        </w:rPr>
        <w:t xml:space="preserve">Art. 1. </w:t>
      </w:r>
      <w:r w:rsidRPr="00771177">
        <w:rPr>
          <w:b w:val="0"/>
          <w:bCs w:val="0"/>
          <w:sz w:val="24"/>
        </w:rPr>
        <w:t xml:space="preserve">Se aprobă </w:t>
      </w:r>
      <w:r w:rsidR="005C3A4B" w:rsidRPr="00771177">
        <w:rPr>
          <w:b w:val="0"/>
          <w:sz w:val="24"/>
        </w:rPr>
        <w:t>preţul</w:t>
      </w:r>
      <w:r w:rsidR="000D74AF">
        <w:rPr>
          <w:b w:val="0"/>
          <w:sz w:val="24"/>
        </w:rPr>
        <w:t xml:space="preserve"> </w:t>
      </w:r>
      <w:r w:rsidR="006F5FA3" w:rsidRPr="00771177">
        <w:rPr>
          <w:b w:val="0"/>
          <w:sz w:val="24"/>
        </w:rPr>
        <w:t>maxim</w:t>
      </w:r>
      <w:r w:rsidRPr="00771177">
        <w:rPr>
          <w:b w:val="0"/>
          <w:sz w:val="24"/>
        </w:rPr>
        <w:t xml:space="preserve"> de pornire la licitatie, a</w:t>
      </w:r>
      <w:r w:rsidR="006F5FA3" w:rsidRPr="00771177">
        <w:rPr>
          <w:b w:val="0"/>
          <w:sz w:val="24"/>
        </w:rPr>
        <w:t xml:space="preserve"> exploat</w:t>
      </w:r>
      <w:r w:rsidR="005C3A4B" w:rsidRPr="00771177">
        <w:rPr>
          <w:b w:val="0"/>
          <w:sz w:val="24"/>
        </w:rPr>
        <w:t>ă</w:t>
      </w:r>
      <w:r w:rsidR="006F5FA3" w:rsidRPr="00771177">
        <w:rPr>
          <w:b w:val="0"/>
          <w:sz w:val="24"/>
        </w:rPr>
        <w:t xml:space="preserve">rii </w:t>
      </w:r>
      <w:r w:rsidR="005C3A4B" w:rsidRPr="00771177">
        <w:rPr>
          <w:b w:val="0"/>
          <w:sz w:val="24"/>
        </w:rPr>
        <w:t>ş</w:t>
      </w:r>
      <w:r w:rsidR="006F5FA3" w:rsidRPr="00771177">
        <w:rPr>
          <w:b w:val="0"/>
          <w:sz w:val="24"/>
        </w:rPr>
        <w:t xml:space="preserve">i transportului </w:t>
      </w:r>
      <w:r w:rsidRPr="00771177">
        <w:rPr>
          <w:b w:val="0"/>
          <w:sz w:val="24"/>
        </w:rPr>
        <w:t xml:space="preserve"> masei lemnoase ce urmează a fi recoltată în anul 2016, din fondul forestier proprietate a Municipiului Tîrgu Mureş, </w:t>
      </w:r>
      <w:r w:rsidR="00771177" w:rsidRPr="00771177">
        <w:rPr>
          <w:b w:val="0"/>
          <w:sz w:val="24"/>
        </w:rPr>
        <w:t xml:space="preserve">în valoare de </w:t>
      </w:r>
      <w:r w:rsidR="00795517">
        <w:rPr>
          <w:b w:val="0"/>
          <w:sz w:val="24"/>
        </w:rPr>
        <w:t>84</w:t>
      </w:r>
      <w:r w:rsidR="00771177" w:rsidRPr="00771177">
        <w:rPr>
          <w:b w:val="0"/>
          <w:sz w:val="24"/>
        </w:rPr>
        <w:t xml:space="preserve"> Ron+TVA / mc,</w:t>
      </w:r>
      <w:r w:rsidR="0046032E">
        <w:rPr>
          <w:b w:val="0"/>
          <w:sz w:val="24"/>
        </w:rPr>
        <w:t xml:space="preserve"> </w:t>
      </w:r>
      <w:r w:rsidR="00771177" w:rsidRPr="00771177">
        <w:rPr>
          <w:b w:val="0"/>
          <w:sz w:val="24"/>
        </w:rPr>
        <w:t xml:space="preserve">conform </w:t>
      </w:r>
      <w:r w:rsidR="00771177" w:rsidRPr="00771177">
        <w:rPr>
          <w:sz w:val="24"/>
        </w:rPr>
        <w:t>Anexei nr.1</w:t>
      </w:r>
      <w:r w:rsidR="004D37CC">
        <w:rPr>
          <w:sz w:val="24"/>
        </w:rPr>
        <w:t xml:space="preserve">, </w:t>
      </w:r>
      <w:r w:rsidR="004D37CC" w:rsidRPr="004D37CC">
        <w:rPr>
          <w:b w:val="0"/>
          <w:sz w:val="24"/>
        </w:rPr>
        <w:t>care fac</w:t>
      </w:r>
      <w:r w:rsidR="004D37CC">
        <w:rPr>
          <w:b w:val="0"/>
          <w:sz w:val="24"/>
        </w:rPr>
        <w:t>e parte integranta din această H</w:t>
      </w:r>
      <w:r w:rsidR="004D37CC" w:rsidRPr="004D37CC">
        <w:rPr>
          <w:b w:val="0"/>
          <w:sz w:val="24"/>
        </w:rPr>
        <w:t>otărâre.</w:t>
      </w:r>
    </w:p>
    <w:p w:rsidR="004D37CC" w:rsidRPr="004D37CC" w:rsidRDefault="004D37CC" w:rsidP="00BD4390">
      <w:pPr>
        <w:pStyle w:val="BodyTextIndent"/>
        <w:ind w:left="0"/>
        <w:rPr>
          <w:b w:val="0"/>
          <w:bCs w:val="0"/>
          <w:sz w:val="24"/>
        </w:rPr>
      </w:pPr>
    </w:p>
    <w:p w:rsidR="00771177" w:rsidRDefault="00771177" w:rsidP="00771177">
      <w:pPr>
        <w:pStyle w:val="BodyTextIndent"/>
        <w:ind w:left="0"/>
        <w:rPr>
          <w:b w:val="0"/>
          <w:bCs w:val="0"/>
          <w:sz w:val="24"/>
        </w:rPr>
      </w:pPr>
      <w:r w:rsidRPr="00771177">
        <w:rPr>
          <w:sz w:val="24"/>
        </w:rPr>
        <w:t xml:space="preserve">Art. 2. </w:t>
      </w:r>
      <w:r w:rsidRPr="00771177">
        <w:rPr>
          <w:b w:val="0"/>
          <w:bCs w:val="0"/>
          <w:sz w:val="24"/>
        </w:rPr>
        <w:t>Cu ducerea la îndeplinire a prevederilor prezentei hotărâri se încredinţează Executivul Municipiului Tîrgu-Mureş prin Administraţia Serelor Parcurilor şi Zonelor Verzi, Serviciul de administrare a fondului forestier şi întreţinere a spaţiilor verzi.</w:t>
      </w:r>
    </w:p>
    <w:p w:rsidR="000D74AF" w:rsidRDefault="000D74AF" w:rsidP="00771177">
      <w:pPr>
        <w:pStyle w:val="BodyTextIndent"/>
        <w:ind w:left="0"/>
        <w:rPr>
          <w:sz w:val="24"/>
        </w:rPr>
      </w:pPr>
    </w:p>
    <w:p w:rsidR="003173E5" w:rsidRPr="00771177" w:rsidRDefault="003173E5" w:rsidP="00771177">
      <w:pPr>
        <w:pStyle w:val="BodyTextIndent"/>
        <w:ind w:left="0"/>
        <w:rPr>
          <w:b w:val="0"/>
          <w:bCs w:val="0"/>
          <w:sz w:val="24"/>
        </w:rPr>
      </w:pPr>
      <w:r w:rsidRPr="00771177">
        <w:rPr>
          <w:sz w:val="24"/>
        </w:rPr>
        <w:t xml:space="preserve">Art. </w:t>
      </w:r>
      <w:r>
        <w:rPr>
          <w:sz w:val="24"/>
        </w:rPr>
        <w:t>3</w:t>
      </w:r>
      <w:r w:rsidRPr="00771177">
        <w:rPr>
          <w:sz w:val="24"/>
        </w:rPr>
        <w:t xml:space="preserve">. </w:t>
      </w:r>
      <w:r>
        <w:rPr>
          <w:b w:val="0"/>
          <w:bCs w:val="0"/>
          <w:sz w:val="24"/>
        </w:rPr>
        <w:t>În conformitate cu prevederile art. 19 alin 1. Lit. e, din Legea nr. 340/2004 republicată, privind instituția prefectului și art. 3 alin. 1 din Legea nr. 544/2004, Legea contenciosului administrativ, prezenta Hotărâre se înaintează Prefectului Județului Mureș pentru exercitarea controlului de legalitate.</w:t>
      </w:r>
    </w:p>
    <w:p w:rsidR="00771177" w:rsidRPr="00771177" w:rsidRDefault="00771177" w:rsidP="007711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1177" w:rsidRPr="00771177" w:rsidRDefault="00771177" w:rsidP="00771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</w:rPr>
        <w:t>Viză de legalitate,</w:t>
      </w:r>
    </w:p>
    <w:p w:rsidR="00771177" w:rsidRPr="00771177" w:rsidRDefault="00771177" w:rsidP="00771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</w:rPr>
        <w:t>Secretarul Municipiului Tîrgu-Mureş</w:t>
      </w:r>
    </w:p>
    <w:p w:rsidR="00771177" w:rsidRPr="00771177" w:rsidRDefault="00771177" w:rsidP="0077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177">
        <w:rPr>
          <w:rFonts w:ascii="Times New Roman" w:eastAsia="Calibri" w:hAnsi="Times New Roman" w:cs="Times New Roman"/>
          <w:b/>
          <w:sz w:val="24"/>
          <w:szCs w:val="24"/>
        </w:rPr>
        <w:t>Andrei Mureșan</w:t>
      </w:r>
    </w:p>
    <w:p w:rsidR="00BD4390" w:rsidRPr="00771177" w:rsidRDefault="00BD4390" w:rsidP="00BD439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427" w:rsidRDefault="00795517" w:rsidP="000D74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71177" w:rsidRPr="00771177">
        <w:rPr>
          <w:rFonts w:ascii="Times New Roman" w:hAnsi="Times New Roman" w:cs="Times New Roman"/>
          <w:b/>
          <w:sz w:val="28"/>
          <w:szCs w:val="28"/>
        </w:rPr>
        <w:lastRenderedPageBreak/>
        <w:t>Anexa</w:t>
      </w:r>
      <w:r w:rsidR="00313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177" w:rsidRPr="00771177">
        <w:rPr>
          <w:rFonts w:ascii="Times New Roman" w:hAnsi="Times New Roman" w:cs="Times New Roman"/>
          <w:b/>
          <w:sz w:val="28"/>
          <w:szCs w:val="28"/>
        </w:rPr>
        <w:t>nr. 1</w:t>
      </w:r>
    </w:p>
    <w:p w:rsidR="00771177" w:rsidRDefault="00771177" w:rsidP="0077117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664"/>
        <w:gridCol w:w="2124"/>
        <w:gridCol w:w="2646"/>
      </w:tblGrid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</w:rPr>
              <w:t>Partida</w:t>
            </w:r>
          </w:p>
        </w:tc>
        <w:tc>
          <w:tcPr>
            <w:tcW w:w="2664" w:type="dxa"/>
          </w:tcPr>
          <w:p w:rsidR="00795517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B">
              <w:rPr>
                <w:rFonts w:ascii="Times New Roman" w:hAnsi="Times New Roman" w:cs="Times New Roman"/>
                <w:sz w:val="24"/>
                <w:szCs w:val="24"/>
              </w:rPr>
              <w:t>Cantitate de exploatat</w:t>
            </w:r>
          </w:p>
          <w:p w:rsidR="002D5110" w:rsidRPr="005C3A4B" w:rsidRDefault="002D5110" w:rsidP="002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(metri cubi)</w:t>
            </w:r>
          </w:p>
        </w:tc>
        <w:tc>
          <w:tcPr>
            <w:tcW w:w="2124" w:type="dxa"/>
          </w:tcPr>
          <w:p w:rsidR="00795517" w:rsidRPr="005C3A4B" w:rsidRDefault="00795517" w:rsidP="0061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 maxim exploatare si transport</w:t>
            </w:r>
            <w:r w:rsidR="002D5110">
              <w:rPr>
                <w:rFonts w:ascii="Times New Roman" w:hAnsi="Times New Roman" w:cs="Times New Roman"/>
                <w:sz w:val="24"/>
                <w:szCs w:val="24"/>
              </w:rPr>
              <w:t>/m3</w:t>
            </w:r>
          </w:p>
        </w:tc>
        <w:tc>
          <w:tcPr>
            <w:tcW w:w="2646" w:type="dxa"/>
          </w:tcPr>
          <w:p w:rsidR="00795517" w:rsidRPr="005C3A4B" w:rsidRDefault="00795517" w:rsidP="0079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4" w:type="dxa"/>
            <w:vMerge w:val="restart"/>
            <w:vAlign w:val="center"/>
          </w:tcPr>
          <w:p w:rsidR="00795517" w:rsidRPr="005C3A4B" w:rsidRDefault="00795517" w:rsidP="0061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RON + TVA</w:t>
            </w:r>
          </w:p>
        </w:tc>
        <w:tc>
          <w:tcPr>
            <w:tcW w:w="2646" w:type="dxa"/>
            <w:vMerge w:val="restart"/>
            <w:vAlign w:val="center"/>
          </w:tcPr>
          <w:p w:rsidR="00795517" w:rsidRPr="005C3A4B" w:rsidRDefault="00795517" w:rsidP="0079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6863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664" w:type="dxa"/>
          </w:tcPr>
          <w:p w:rsidR="00795517" w:rsidRPr="005C3A4B" w:rsidRDefault="00795517" w:rsidP="002D5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4" w:type="dxa"/>
            <w:vMerge/>
          </w:tcPr>
          <w:p w:rsidR="00795517" w:rsidRPr="005C3A4B" w:rsidRDefault="00795517" w:rsidP="00615F6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46" w:type="dxa"/>
            <w:vMerge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7" w:rsidRPr="005C3A4B" w:rsidTr="002D5110">
        <w:tc>
          <w:tcPr>
            <w:tcW w:w="2394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4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64" w:type="dxa"/>
          </w:tcPr>
          <w:p w:rsidR="00795517" w:rsidRPr="005C3A4B" w:rsidRDefault="00795517" w:rsidP="004D37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2124" w:type="dxa"/>
            <w:vAlign w:val="bottom"/>
          </w:tcPr>
          <w:p w:rsidR="00795517" w:rsidRPr="005C3A4B" w:rsidRDefault="00795517" w:rsidP="007955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517">
              <w:rPr>
                <w:rFonts w:ascii="Times New Roman" w:hAnsi="Times New Roman" w:cs="Times New Roman"/>
                <w:b/>
                <w:color w:val="000000"/>
              </w:rPr>
              <w:t>64008</w:t>
            </w:r>
          </w:p>
        </w:tc>
        <w:tc>
          <w:tcPr>
            <w:tcW w:w="2646" w:type="dxa"/>
          </w:tcPr>
          <w:p w:rsidR="00795517" w:rsidRPr="005C3A4B" w:rsidRDefault="00795517" w:rsidP="0074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177" w:rsidRPr="005C3A4B" w:rsidRDefault="00771177" w:rsidP="007711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177" w:rsidRPr="00771177" w:rsidRDefault="00771177" w:rsidP="004D37C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27" w:rsidRPr="005C3A4B" w:rsidRDefault="006E1427" w:rsidP="006E1427">
      <w:pPr>
        <w:rPr>
          <w:rFonts w:ascii="Times New Roman" w:hAnsi="Times New Roman" w:cs="Times New Roman"/>
          <w:sz w:val="28"/>
          <w:szCs w:val="28"/>
        </w:rPr>
      </w:pPr>
    </w:p>
    <w:p w:rsidR="006E1427" w:rsidRPr="005C3A4B" w:rsidRDefault="006E1427" w:rsidP="006E1427">
      <w:pPr>
        <w:rPr>
          <w:rFonts w:ascii="Times New Roman" w:hAnsi="Times New Roman" w:cs="Times New Roman"/>
        </w:rPr>
      </w:pPr>
    </w:p>
    <w:p w:rsidR="006E1427" w:rsidRPr="005C3A4B" w:rsidRDefault="006E1427">
      <w:pPr>
        <w:rPr>
          <w:rFonts w:ascii="Times New Roman" w:hAnsi="Times New Roman" w:cs="Times New Roman"/>
        </w:rPr>
      </w:pPr>
    </w:p>
    <w:sectPr w:rsidR="006E1427" w:rsidRPr="005C3A4B" w:rsidSect="00771177">
      <w:pgSz w:w="12240" w:h="15840"/>
      <w:pgMar w:top="1134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9D" w:rsidRDefault="0084659D" w:rsidP="007300E1">
      <w:pPr>
        <w:spacing w:after="0" w:line="240" w:lineRule="auto"/>
      </w:pPr>
      <w:r>
        <w:separator/>
      </w:r>
    </w:p>
  </w:endnote>
  <w:endnote w:type="continuationSeparator" w:id="0">
    <w:p w:rsidR="0084659D" w:rsidRDefault="0084659D" w:rsidP="0073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9D" w:rsidRDefault="0084659D" w:rsidP="007300E1">
      <w:pPr>
        <w:spacing w:after="0" w:line="240" w:lineRule="auto"/>
      </w:pPr>
      <w:r>
        <w:separator/>
      </w:r>
    </w:p>
  </w:footnote>
  <w:footnote w:type="continuationSeparator" w:id="0">
    <w:p w:rsidR="0084659D" w:rsidRDefault="0084659D" w:rsidP="0073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E1"/>
    <w:rsid w:val="00037331"/>
    <w:rsid w:val="00042338"/>
    <w:rsid w:val="000D74AF"/>
    <w:rsid w:val="000E0D94"/>
    <w:rsid w:val="000F38B6"/>
    <w:rsid w:val="0012143A"/>
    <w:rsid w:val="00133778"/>
    <w:rsid w:val="0018618D"/>
    <w:rsid w:val="001E3B25"/>
    <w:rsid w:val="0023083E"/>
    <w:rsid w:val="0023366D"/>
    <w:rsid w:val="00252D61"/>
    <w:rsid w:val="002B4AC6"/>
    <w:rsid w:val="002D5110"/>
    <w:rsid w:val="0031301C"/>
    <w:rsid w:val="003173E5"/>
    <w:rsid w:val="003E1033"/>
    <w:rsid w:val="0046032E"/>
    <w:rsid w:val="00477348"/>
    <w:rsid w:val="004D37CC"/>
    <w:rsid w:val="005429A6"/>
    <w:rsid w:val="00554EEE"/>
    <w:rsid w:val="005A0417"/>
    <w:rsid w:val="005B3A9C"/>
    <w:rsid w:val="005C3A4B"/>
    <w:rsid w:val="005E3F99"/>
    <w:rsid w:val="005F1CB7"/>
    <w:rsid w:val="006469F0"/>
    <w:rsid w:val="00674723"/>
    <w:rsid w:val="006864E8"/>
    <w:rsid w:val="006D3121"/>
    <w:rsid w:val="006E1427"/>
    <w:rsid w:val="006F5FA3"/>
    <w:rsid w:val="00716B87"/>
    <w:rsid w:val="00717D6F"/>
    <w:rsid w:val="007300E1"/>
    <w:rsid w:val="00771177"/>
    <w:rsid w:val="00795517"/>
    <w:rsid w:val="0083727F"/>
    <w:rsid w:val="0084659D"/>
    <w:rsid w:val="00876DCC"/>
    <w:rsid w:val="0089666A"/>
    <w:rsid w:val="00A052F7"/>
    <w:rsid w:val="00A2228D"/>
    <w:rsid w:val="00AE0455"/>
    <w:rsid w:val="00B273B4"/>
    <w:rsid w:val="00B33A31"/>
    <w:rsid w:val="00BB3A3E"/>
    <w:rsid w:val="00BD4390"/>
    <w:rsid w:val="00C350DB"/>
    <w:rsid w:val="00C56128"/>
    <w:rsid w:val="00C90E2E"/>
    <w:rsid w:val="00CB32C2"/>
    <w:rsid w:val="00D12A37"/>
    <w:rsid w:val="00D303A3"/>
    <w:rsid w:val="00E37033"/>
    <w:rsid w:val="00E4081A"/>
    <w:rsid w:val="00E90ABF"/>
    <w:rsid w:val="00F07F37"/>
    <w:rsid w:val="00F421C9"/>
    <w:rsid w:val="00F92020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E1"/>
  </w:style>
  <w:style w:type="paragraph" w:styleId="Footer">
    <w:name w:val="footer"/>
    <w:basedOn w:val="Normal"/>
    <w:link w:val="Foot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E1"/>
  </w:style>
  <w:style w:type="character" w:styleId="Hyperlink">
    <w:name w:val="Hyperlink"/>
    <w:basedOn w:val="DefaultParagraphFont"/>
    <w:uiPriority w:val="99"/>
    <w:unhideWhenUsed/>
    <w:rsid w:val="007300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4390"/>
    <w:pPr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439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table" w:styleId="TableGrid">
    <w:name w:val="Table Grid"/>
    <w:basedOn w:val="TableNormal"/>
    <w:uiPriority w:val="59"/>
    <w:rsid w:val="002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E1"/>
  </w:style>
  <w:style w:type="paragraph" w:styleId="Footer">
    <w:name w:val="footer"/>
    <w:basedOn w:val="Normal"/>
    <w:link w:val="Foot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E1"/>
  </w:style>
  <w:style w:type="character" w:styleId="Hyperlink">
    <w:name w:val="Hyperlink"/>
    <w:basedOn w:val="DefaultParagraphFont"/>
    <w:uiPriority w:val="99"/>
    <w:unhideWhenUsed/>
    <w:rsid w:val="007300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4390"/>
    <w:pPr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439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table" w:styleId="TableGrid">
    <w:name w:val="Table Grid"/>
    <w:basedOn w:val="TableNormal"/>
    <w:uiPriority w:val="59"/>
    <w:rsid w:val="002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13C8-B31E-4E51-925D-DADF9E6C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Statia15</cp:lastModifiedBy>
  <cp:revision>2</cp:revision>
  <cp:lastPrinted>2016-07-05T05:44:00Z</cp:lastPrinted>
  <dcterms:created xsi:type="dcterms:W3CDTF">2016-07-13T11:36:00Z</dcterms:created>
  <dcterms:modified xsi:type="dcterms:W3CDTF">2016-07-13T11:36:00Z</dcterms:modified>
</cp:coreProperties>
</file>